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179E3" w:rsidRPr="002179E3" w:rsidTr="00F058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179E3" w:rsidRPr="002179E3" w:rsidRDefault="002179E3" w:rsidP="002179E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179E3" w:rsidRPr="002179E3" w:rsidTr="00F058E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179E3" w:rsidRPr="002179E3" w:rsidRDefault="002179E3" w:rsidP="002179E3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proofErr w:type="gramStart"/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179E3" w:rsidRPr="002179E3" w:rsidTr="00F058E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179E3" w:rsidRPr="002179E3" w:rsidRDefault="002179E3" w:rsidP="002179E3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15 июля</w:t>
            </w:r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179E3" w:rsidRPr="002179E3" w:rsidRDefault="002179E3" w:rsidP="002179E3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 xml:space="preserve"> 376</w:t>
            </w:r>
            <w:r w:rsidRPr="002179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-П</w:t>
            </w:r>
          </w:p>
        </w:tc>
      </w:tr>
    </w:tbl>
    <w:p w:rsidR="00331492" w:rsidRDefault="00331492" w:rsidP="0033149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79E3" w:rsidRDefault="002179E3" w:rsidP="0033149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2179E3" w:rsidRPr="008E5AF5" w:rsidRDefault="002179E3" w:rsidP="0033149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31492" w:rsidRPr="008E5AF5" w:rsidRDefault="00331492" w:rsidP="00331492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6230F1" w:rsidRPr="008E5AF5" w:rsidRDefault="006230F1" w:rsidP="006230F1">
      <w:pPr>
        <w:pStyle w:val="ConsPlusNonformat"/>
        <w:jc w:val="center"/>
        <w:rPr>
          <w:rFonts w:ascii="PT Astra Serif" w:hAnsi="PT Astra Serif" w:cs="Times New Roman"/>
          <w:b/>
          <w:smallCaps/>
          <w:sz w:val="28"/>
          <w:szCs w:val="28"/>
        </w:rPr>
      </w:pPr>
      <w:r w:rsidRPr="008E5AF5">
        <w:rPr>
          <w:rFonts w:ascii="PT Astra Serif" w:hAnsi="PT Astra Serif" w:cs="Times New Roman"/>
          <w:b/>
          <w:sz w:val="28"/>
          <w:szCs w:val="28"/>
        </w:rPr>
        <w:t>О внесении изменений в отдельные нормативные правовые акты Правительства Ульяновской области</w:t>
      </w:r>
    </w:p>
    <w:p w:rsidR="00820498" w:rsidRPr="008E5AF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8E5AF5" w:rsidRDefault="00820498" w:rsidP="00820498">
      <w:pPr>
        <w:pStyle w:val="ConsPlusNormal"/>
        <w:jc w:val="both"/>
        <w:outlineLvl w:val="0"/>
        <w:rPr>
          <w:rFonts w:ascii="PT Astra Serif" w:hAnsi="PT Astra Serif"/>
          <w:sz w:val="28"/>
          <w:szCs w:val="28"/>
        </w:rPr>
      </w:pPr>
    </w:p>
    <w:p w:rsidR="00820498" w:rsidRPr="008E5AF5" w:rsidRDefault="00820498" w:rsidP="0016453F">
      <w:pPr>
        <w:pStyle w:val="ConsPlusNormal"/>
        <w:ind w:firstLine="720"/>
        <w:jc w:val="both"/>
        <w:outlineLvl w:val="0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Правительство Ульяновской области</w:t>
      </w:r>
      <w:r w:rsidR="00331492" w:rsidRPr="008E5AF5">
        <w:rPr>
          <w:rFonts w:ascii="PT Astra Serif" w:hAnsi="PT Astra Serif"/>
          <w:sz w:val="28"/>
          <w:szCs w:val="28"/>
        </w:rPr>
        <w:t xml:space="preserve"> </w:t>
      </w:r>
      <w:r w:rsidRPr="008E5AF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E5AF5">
        <w:rPr>
          <w:rFonts w:ascii="PT Astra Serif" w:hAnsi="PT Astra Serif"/>
          <w:sz w:val="28"/>
          <w:szCs w:val="28"/>
        </w:rPr>
        <w:t>п</w:t>
      </w:r>
      <w:proofErr w:type="gramEnd"/>
      <w:r w:rsidRPr="008E5AF5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16453F" w:rsidRPr="008E5AF5" w:rsidRDefault="00820498" w:rsidP="0016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</w:rPr>
        <w:t xml:space="preserve">1. </w:t>
      </w:r>
      <w:r w:rsidR="0016453F" w:rsidRPr="008E5AF5">
        <w:rPr>
          <w:rFonts w:ascii="PT Astra Serif" w:hAnsi="PT Astra Serif"/>
          <w:sz w:val="28"/>
          <w:szCs w:val="28"/>
        </w:rPr>
        <w:t>Внести в</w:t>
      </w:r>
      <w:r w:rsidR="0016453F" w:rsidRPr="008E5AF5">
        <w:rPr>
          <w:rFonts w:ascii="PT Astra Serif" w:hAnsi="PT Astra Serif"/>
          <w:sz w:val="28"/>
          <w:szCs w:val="28"/>
          <w:lang w:eastAsia="ru-RU"/>
        </w:rPr>
        <w:t xml:space="preserve"> </w:t>
      </w:r>
      <w:hyperlink r:id="rId8" w:history="1">
        <w:r w:rsidR="0016453F" w:rsidRPr="008E5AF5">
          <w:rPr>
            <w:rFonts w:ascii="PT Astra Serif" w:hAnsi="PT Astra Serif"/>
            <w:sz w:val="28"/>
            <w:szCs w:val="28"/>
            <w:lang w:eastAsia="ru-RU"/>
          </w:rPr>
          <w:t>Порядок</w:t>
        </w:r>
      </w:hyperlink>
      <w:r w:rsidR="0016453F" w:rsidRPr="008E5AF5">
        <w:rPr>
          <w:rFonts w:ascii="PT Astra Serif" w:hAnsi="PT Astra Serif"/>
          <w:sz w:val="28"/>
          <w:szCs w:val="28"/>
          <w:lang w:eastAsia="ru-RU"/>
        </w:rPr>
        <w:t xml:space="preserve"> организации и осуществления регионального государственного контроля (надзора) в области регулируемых государством цен (тарифов), утверждённый постановлением Правительства Ульяновской области от 11.03.2012 № 113-П «Об утверждении Порядка организации </w:t>
      </w:r>
      <w:r w:rsidR="00E351FA" w:rsidRPr="008E5AF5">
        <w:rPr>
          <w:rFonts w:ascii="PT Astra Serif" w:hAnsi="PT Astra Serif"/>
          <w:sz w:val="28"/>
          <w:szCs w:val="28"/>
          <w:lang w:eastAsia="ru-RU"/>
        </w:rPr>
        <w:br/>
      </w:r>
      <w:r w:rsidR="0016453F" w:rsidRPr="008E5AF5">
        <w:rPr>
          <w:rFonts w:ascii="PT Astra Serif" w:hAnsi="PT Astra Serif"/>
          <w:sz w:val="28"/>
          <w:szCs w:val="28"/>
          <w:lang w:eastAsia="ru-RU"/>
        </w:rPr>
        <w:t>и осуществления регионального государственного контроля (надзора) в области регулируемых государством цен (тарифов)», следующие изменения:</w:t>
      </w:r>
    </w:p>
    <w:p w:rsidR="008A2332" w:rsidRPr="008E5AF5" w:rsidRDefault="0016453F" w:rsidP="0016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  <w:lang w:eastAsia="ru-RU"/>
        </w:rPr>
        <w:t>1) в</w:t>
      </w:r>
      <w:r w:rsidR="008A2332" w:rsidRPr="008E5AF5">
        <w:rPr>
          <w:rFonts w:ascii="PT Astra Serif" w:hAnsi="PT Astra Serif"/>
          <w:sz w:val="28"/>
          <w:szCs w:val="28"/>
          <w:lang w:eastAsia="ru-RU"/>
        </w:rPr>
        <w:t xml:space="preserve"> разделе 1:</w:t>
      </w:r>
    </w:p>
    <w:p w:rsidR="0016453F" w:rsidRPr="008E5AF5" w:rsidRDefault="008A2332" w:rsidP="00E351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  <w:lang w:eastAsia="ru-RU"/>
        </w:rPr>
        <w:t xml:space="preserve">а) в </w:t>
      </w:r>
      <w:r w:rsidR="0016453F" w:rsidRPr="008E5AF5">
        <w:rPr>
          <w:rFonts w:ascii="PT Astra Serif" w:hAnsi="PT Astra Serif"/>
          <w:sz w:val="28"/>
          <w:szCs w:val="28"/>
          <w:lang w:eastAsia="ru-RU"/>
        </w:rPr>
        <w:t>пункте 1.2 слова «</w:t>
      </w:r>
      <w:r w:rsidR="0016453F" w:rsidRPr="008E5AF5">
        <w:rPr>
          <w:rFonts w:ascii="PT Astra Serif" w:hAnsi="PT Astra Serif" w:cs="PT Astra Serif"/>
          <w:sz w:val="28"/>
          <w:szCs w:val="28"/>
          <w:lang w:eastAsia="ru-RU"/>
        </w:rPr>
        <w:t>Министерство цифровой экономики и конкуренции Ульяновской области (далее</w:t>
      </w:r>
      <w:r w:rsidR="00E351FA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– </w:t>
      </w:r>
      <w:r w:rsidR="0016453F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Министерство)» заменить словами «Агентство по регулированию цен и тарифов Ульяновской области (далее – </w:t>
      </w:r>
      <w:r w:rsidR="00720F2F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001BDA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16453F" w:rsidRPr="008E5AF5">
        <w:rPr>
          <w:rFonts w:ascii="PT Astra Serif" w:hAnsi="PT Astra Serif" w:cs="PT Astra Serif"/>
          <w:sz w:val="28"/>
          <w:szCs w:val="28"/>
          <w:lang w:eastAsia="ru-RU"/>
        </w:rPr>
        <w:t>)»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16453F" w:rsidRPr="008E5AF5" w:rsidRDefault="008A2332" w:rsidP="0016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  <w:lang w:eastAsia="ru-RU"/>
        </w:rPr>
        <w:t>б) в пункте 1.4 сло</w:t>
      </w:r>
      <w:r w:rsidR="00FC3E10" w:rsidRPr="008E5AF5">
        <w:rPr>
          <w:rFonts w:ascii="PT Astra Serif" w:hAnsi="PT Astra Serif"/>
          <w:sz w:val="28"/>
          <w:szCs w:val="28"/>
          <w:lang w:eastAsia="ru-RU"/>
        </w:rPr>
        <w:t>во «Министерство» заменить словами</w:t>
      </w:r>
      <w:r w:rsidRPr="008E5AF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E351FA" w:rsidRPr="008E5AF5">
        <w:rPr>
          <w:rFonts w:ascii="PT Astra Serif" w:hAnsi="PT Astra Serif"/>
          <w:sz w:val="28"/>
          <w:szCs w:val="28"/>
          <w:lang w:eastAsia="ru-RU"/>
        </w:rPr>
        <w:t>У</w:t>
      </w:r>
      <w:r w:rsidR="00001BDA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/>
          <w:sz w:val="28"/>
          <w:szCs w:val="28"/>
          <w:lang w:eastAsia="ru-RU"/>
        </w:rPr>
        <w:t>»;</w:t>
      </w:r>
    </w:p>
    <w:p w:rsidR="008A2332" w:rsidRPr="008E5AF5" w:rsidRDefault="008A2332" w:rsidP="001645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  <w:lang w:eastAsia="ru-RU"/>
        </w:rPr>
        <w:t>в) в пункте 1.7 слово «Министерство» заменить слов</w:t>
      </w:r>
      <w:r w:rsidR="00FC3E10" w:rsidRPr="008E5AF5">
        <w:rPr>
          <w:rFonts w:ascii="PT Astra Serif" w:hAnsi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/>
          <w:sz w:val="28"/>
          <w:szCs w:val="28"/>
          <w:lang w:eastAsia="ru-RU"/>
        </w:rPr>
        <w:t xml:space="preserve"> «</w:t>
      </w:r>
      <w:r w:rsidR="002447D3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001BDA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/>
          <w:sz w:val="28"/>
          <w:szCs w:val="28"/>
          <w:lang w:eastAsia="ru-RU"/>
        </w:rPr>
        <w:t>»;</w:t>
      </w:r>
    </w:p>
    <w:p w:rsidR="00B14505" w:rsidRPr="008E5AF5" w:rsidRDefault="008A2332" w:rsidP="0016453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2) в разделе 2:</w:t>
      </w:r>
    </w:p>
    <w:p w:rsidR="008A2332" w:rsidRPr="008E5AF5" w:rsidRDefault="008A2332" w:rsidP="008A23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а) в пункте 2.4 слово «Министерством» заменить слов</w:t>
      </w:r>
      <w:r w:rsidR="00FC3E10" w:rsidRPr="008E5AF5">
        <w:rPr>
          <w:rFonts w:ascii="PT Astra Serif" w:hAnsi="PT Astra Serif"/>
          <w:sz w:val="28"/>
          <w:szCs w:val="28"/>
        </w:rPr>
        <w:t>ами</w:t>
      </w:r>
      <w:r w:rsidRPr="008E5AF5">
        <w:rPr>
          <w:rFonts w:ascii="PT Astra Serif" w:hAnsi="PT Astra Serif"/>
          <w:sz w:val="28"/>
          <w:szCs w:val="28"/>
        </w:rPr>
        <w:t xml:space="preserve"> «</w:t>
      </w:r>
      <w:r w:rsidR="00E351FA" w:rsidRPr="008E5AF5">
        <w:rPr>
          <w:rFonts w:ascii="PT Astra Serif" w:hAnsi="PT Astra Serif" w:cs="PT Astra Serif"/>
          <w:sz w:val="28"/>
          <w:szCs w:val="28"/>
        </w:rPr>
        <w:t>У</w:t>
      </w:r>
      <w:r w:rsidR="00001BDA" w:rsidRPr="008E5AF5">
        <w:rPr>
          <w:rFonts w:ascii="PT Astra Serif" w:hAnsi="PT Astra Serif" w:cs="PT Astra Serif"/>
          <w:sz w:val="28"/>
          <w:szCs w:val="28"/>
        </w:rPr>
        <w:t>полномоченн</w:t>
      </w:r>
      <w:r w:rsidR="00FC3E10" w:rsidRPr="008E5AF5">
        <w:rPr>
          <w:rFonts w:ascii="PT Astra Serif" w:hAnsi="PT Astra Serif" w:cs="PT Astra Serif"/>
          <w:sz w:val="28"/>
          <w:szCs w:val="28"/>
        </w:rPr>
        <w:t>ым</w:t>
      </w:r>
      <w:r w:rsidR="00001BDA" w:rsidRPr="008E5AF5">
        <w:rPr>
          <w:rFonts w:ascii="PT Astra Serif" w:hAnsi="PT Astra Serif" w:cs="PT Astra Serif"/>
          <w:sz w:val="28"/>
          <w:szCs w:val="28"/>
        </w:rPr>
        <w:t xml:space="preserve"> орган</w:t>
      </w:r>
      <w:r w:rsidR="00FC3E10" w:rsidRPr="008E5AF5">
        <w:rPr>
          <w:rFonts w:ascii="PT Astra Serif" w:hAnsi="PT Astra Serif" w:cs="PT Astra Serif"/>
          <w:sz w:val="28"/>
          <w:szCs w:val="28"/>
        </w:rPr>
        <w:t>ом</w:t>
      </w:r>
      <w:r w:rsidRPr="008E5AF5">
        <w:rPr>
          <w:rFonts w:ascii="PT Astra Serif" w:hAnsi="PT Astra Serif"/>
          <w:sz w:val="28"/>
          <w:szCs w:val="28"/>
        </w:rPr>
        <w:t>»;</w:t>
      </w:r>
    </w:p>
    <w:p w:rsidR="008A2332" w:rsidRPr="008E5AF5" w:rsidRDefault="008A2332" w:rsidP="008A23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б) в пункте 2.5:</w:t>
      </w:r>
    </w:p>
    <w:p w:rsidR="008A2332" w:rsidRPr="008E5AF5" w:rsidRDefault="008A2332" w:rsidP="00E351FA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в подпункте 4 слово «</w:t>
      </w:r>
      <w:r w:rsidR="00001BDA" w:rsidRPr="008E5AF5">
        <w:rPr>
          <w:rFonts w:ascii="PT Astra Serif" w:hAnsi="PT Astra Serif"/>
          <w:sz w:val="28"/>
          <w:szCs w:val="28"/>
        </w:rPr>
        <w:t>,</w:t>
      </w:r>
      <w:r w:rsidR="00E351FA" w:rsidRPr="008E5AF5">
        <w:rPr>
          <w:rFonts w:ascii="PT Astra Serif" w:hAnsi="PT Astra Serif"/>
          <w:sz w:val="28"/>
          <w:szCs w:val="28"/>
        </w:rPr>
        <w:t xml:space="preserve"> – </w:t>
      </w:r>
      <w:r w:rsidRPr="008E5AF5">
        <w:rPr>
          <w:rFonts w:ascii="PT Astra Serif" w:hAnsi="PT Astra Serif"/>
          <w:sz w:val="28"/>
          <w:szCs w:val="28"/>
        </w:rPr>
        <w:t>Министерство»</w:t>
      </w:r>
      <w:r w:rsidR="00001BDA" w:rsidRPr="008E5AF5">
        <w:rPr>
          <w:rFonts w:ascii="PT Astra Serif" w:hAnsi="PT Astra Serif"/>
          <w:sz w:val="28"/>
          <w:szCs w:val="28"/>
        </w:rPr>
        <w:t xml:space="preserve"> исключить</w:t>
      </w:r>
      <w:r w:rsidRPr="008E5AF5">
        <w:rPr>
          <w:rFonts w:ascii="PT Astra Serif" w:hAnsi="PT Astra Serif"/>
          <w:sz w:val="28"/>
          <w:szCs w:val="28"/>
        </w:rPr>
        <w:t>;</w:t>
      </w:r>
    </w:p>
    <w:p w:rsidR="008A2332" w:rsidRPr="008E5AF5" w:rsidRDefault="008A2332" w:rsidP="008A233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в абзаце шестом слов</w:t>
      </w:r>
      <w:r w:rsidR="00FC3E10" w:rsidRPr="008E5AF5">
        <w:rPr>
          <w:rFonts w:ascii="PT Astra Serif" w:hAnsi="PT Astra Serif"/>
          <w:sz w:val="28"/>
          <w:szCs w:val="28"/>
        </w:rPr>
        <w:t>а</w:t>
      </w:r>
      <w:r w:rsidRPr="008E5AF5">
        <w:rPr>
          <w:rFonts w:ascii="PT Astra Serif" w:hAnsi="PT Astra Serif"/>
          <w:sz w:val="28"/>
          <w:szCs w:val="28"/>
        </w:rPr>
        <w:t xml:space="preserve"> «Министерством</w:t>
      </w:r>
      <w:r w:rsidR="00001BDA" w:rsidRPr="008E5AF5">
        <w:rPr>
          <w:rFonts w:ascii="PT Astra Serif" w:hAnsi="PT Astra Serif"/>
          <w:sz w:val="28"/>
          <w:szCs w:val="28"/>
        </w:rPr>
        <w:t xml:space="preserve"> совместно </w:t>
      </w:r>
      <w:proofErr w:type="gramStart"/>
      <w:r w:rsidR="00001BDA" w:rsidRPr="008E5AF5">
        <w:rPr>
          <w:rFonts w:ascii="PT Astra Serif" w:hAnsi="PT Astra Serif"/>
          <w:sz w:val="28"/>
          <w:szCs w:val="28"/>
        </w:rPr>
        <w:t>с</w:t>
      </w:r>
      <w:proofErr w:type="gramEnd"/>
      <w:r w:rsidRPr="008E5AF5">
        <w:rPr>
          <w:rFonts w:ascii="PT Astra Serif" w:hAnsi="PT Astra Serif"/>
          <w:sz w:val="28"/>
          <w:szCs w:val="28"/>
        </w:rPr>
        <w:t xml:space="preserve">» </w:t>
      </w:r>
      <w:proofErr w:type="gramStart"/>
      <w:r w:rsidRPr="008E5AF5">
        <w:rPr>
          <w:rFonts w:ascii="PT Astra Serif" w:hAnsi="PT Astra Serif"/>
          <w:sz w:val="28"/>
          <w:szCs w:val="28"/>
        </w:rPr>
        <w:t>заменить</w:t>
      </w:r>
      <w:proofErr w:type="gramEnd"/>
      <w:r w:rsidRPr="008E5AF5">
        <w:rPr>
          <w:rFonts w:ascii="PT Astra Serif" w:hAnsi="PT Astra Serif"/>
          <w:sz w:val="28"/>
          <w:szCs w:val="28"/>
        </w:rPr>
        <w:t xml:space="preserve"> слов</w:t>
      </w:r>
      <w:r w:rsidR="00001BDA" w:rsidRPr="008E5AF5">
        <w:rPr>
          <w:rFonts w:ascii="PT Astra Serif" w:hAnsi="PT Astra Serif"/>
          <w:sz w:val="28"/>
          <w:szCs w:val="28"/>
        </w:rPr>
        <w:t>ами</w:t>
      </w:r>
      <w:r w:rsidRPr="008E5AF5">
        <w:rPr>
          <w:rFonts w:ascii="PT Astra Serif" w:hAnsi="PT Astra Serif"/>
          <w:sz w:val="28"/>
          <w:szCs w:val="28"/>
        </w:rPr>
        <w:t xml:space="preserve"> «</w:t>
      </w:r>
      <w:r w:rsidR="00E351FA" w:rsidRPr="008E5AF5">
        <w:rPr>
          <w:rFonts w:ascii="PT Astra Serif" w:hAnsi="PT Astra Serif" w:cs="PT Astra Serif"/>
          <w:sz w:val="28"/>
          <w:szCs w:val="28"/>
        </w:rPr>
        <w:t>У</w:t>
      </w:r>
      <w:r w:rsidR="00001BDA" w:rsidRPr="008E5AF5">
        <w:rPr>
          <w:rFonts w:ascii="PT Astra Serif" w:hAnsi="PT Astra Serif" w:cs="PT Astra Serif"/>
          <w:sz w:val="28"/>
          <w:szCs w:val="28"/>
        </w:rPr>
        <w:t xml:space="preserve">полномоченным органом </w:t>
      </w:r>
      <w:r w:rsidR="00FC3E10" w:rsidRPr="008E5AF5">
        <w:rPr>
          <w:rFonts w:ascii="PT Astra Serif" w:hAnsi="PT Astra Serif" w:cs="PT Astra Serif"/>
          <w:sz w:val="28"/>
          <w:szCs w:val="28"/>
        </w:rPr>
        <w:t>совместно с иными</w:t>
      </w:r>
      <w:r w:rsidRPr="008E5AF5">
        <w:rPr>
          <w:rFonts w:ascii="PT Astra Serif" w:hAnsi="PT Astra Serif"/>
          <w:sz w:val="28"/>
          <w:szCs w:val="28"/>
        </w:rPr>
        <w:t>»;</w:t>
      </w:r>
    </w:p>
    <w:p w:rsidR="008A2332" w:rsidRPr="008E5AF5" w:rsidRDefault="008A2332" w:rsidP="00A266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/>
          <w:sz w:val="28"/>
          <w:szCs w:val="28"/>
        </w:rPr>
        <w:t>в) в пункте 2.6 слова «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Министром цифровой экономики и конкуренции Ульяно</w:t>
      </w:r>
      <w:r w:rsidR="00A26657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вской области (далее –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Министр)» заменить словами «</w:t>
      </w:r>
      <w:r w:rsidR="00720F2F" w:rsidRPr="008E5AF5">
        <w:rPr>
          <w:rFonts w:ascii="PT Astra Serif" w:hAnsi="PT Astra Serif" w:cs="PT Astra Serif"/>
          <w:sz w:val="28"/>
          <w:szCs w:val="28"/>
          <w:lang w:eastAsia="ru-RU"/>
        </w:rPr>
        <w:t>Р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уководителем Агентства по регулированию цен и тарифов Ульяновской области (далее 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–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Руководитель)»</w:t>
      </w:r>
      <w:r w:rsidR="00D04AF0" w:rsidRPr="008E5AF5">
        <w:rPr>
          <w:rFonts w:ascii="PT Astra Serif" w:hAnsi="PT Astra Serif" w:cs="PT Astra Serif"/>
          <w:sz w:val="28"/>
          <w:szCs w:val="28"/>
          <w:lang w:eastAsia="ru-RU"/>
        </w:rPr>
        <w:t>, слов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="00D04AF0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A2665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="00D04AF0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D04AF0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г) 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>в пункт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2.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7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и 2.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8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слово «Министерство» заменить слов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A2665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lastRenderedPageBreak/>
        <w:t>д) в пункте 2.12 слов</w:t>
      </w:r>
      <w:r w:rsidR="00D50213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«Министерством»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A2665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50213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», </w:t>
      </w:r>
      <w:r w:rsidR="00D50213" w:rsidRPr="008E5AF5">
        <w:rPr>
          <w:rFonts w:ascii="PT Astra Serif" w:hAnsi="PT Astra Serif" w:cs="PT Astra Serif"/>
          <w:sz w:val="28"/>
          <w:szCs w:val="28"/>
          <w:lang w:eastAsia="ru-RU"/>
        </w:rPr>
        <w:t>слова «</w:t>
      </w:r>
      <w:r w:rsidR="00D50213" w:rsidRPr="008E5AF5">
        <w:rPr>
          <w:rFonts w:ascii="PT Astra Serif" w:hAnsi="PT Astra Serif" w:cs="Arial"/>
          <w:sz w:val="28"/>
          <w:szCs w:val="28"/>
          <w:lang w:eastAsia="ru-RU"/>
        </w:rPr>
        <w:t>Министра (заместителя Министра цифровой экономики и конкуренции Ульяновс</w:t>
      </w:r>
      <w:r w:rsidR="00331492" w:rsidRPr="008E5AF5">
        <w:rPr>
          <w:rFonts w:ascii="PT Astra Serif" w:hAnsi="PT Astra Serif" w:cs="Arial"/>
          <w:sz w:val="28"/>
          <w:szCs w:val="28"/>
          <w:lang w:eastAsia="ru-RU"/>
        </w:rPr>
        <w:t>кой области (далее –</w:t>
      </w:r>
      <w:r w:rsidR="002447D3" w:rsidRPr="008E5AF5">
        <w:rPr>
          <w:rFonts w:ascii="PT Astra Serif" w:hAnsi="PT Astra Serif" w:cs="Arial"/>
          <w:sz w:val="28"/>
          <w:szCs w:val="28"/>
          <w:lang w:eastAsia="ru-RU"/>
        </w:rPr>
        <w:t xml:space="preserve"> заместитель</w:t>
      </w:r>
      <w:r w:rsidR="00D50213" w:rsidRPr="008E5AF5">
        <w:rPr>
          <w:rFonts w:ascii="PT Astra Serif" w:hAnsi="PT Astra Serif" w:cs="Arial"/>
          <w:sz w:val="28"/>
          <w:szCs w:val="28"/>
          <w:lang w:eastAsia="ru-RU"/>
        </w:rPr>
        <w:t xml:space="preserve"> Министра)» заменить словами «Руководителя (заместител</w:t>
      </w:r>
      <w:r w:rsidR="00FF176C" w:rsidRPr="008E5AF5">
        <w:rPr>
          <w:rFonts w:ascii="PT Astra Serif" w:hAnsi="PT Astra Serif" w:cs="Arial"/>
          <w:sz w:val="28"/>
          <w:szCs w:val="28"/>
          <w:lang w:eastAsia="ru-RU"/>
        </w:rPr>
        <w:t>я</w:t>
      </w:r>
      <w:r w:rsidR="00D50213" w:rsidRPr="008E5AF5">
        <w:rPr>
          <w:rFonts w:ascii="PT Astra Serif" w:hAnsi="PT Astra Serif" w:cs="Arial"/>
          <w:sz w:val="28"/>
          <w:szCs w:val="28"/>
          <w:lang w:eastAsia="ru-RU"/>
        </w:rPr>
        <w:t xml:space="preserve"> руководителя Агентства по регулированию цен и тарифов Ульяновской области (далее – заместител</w:t>
      </w:r>
      <w:r w:rsidR="00FF176C" w:rsidRPr="008E5AF5">
        <w:rPr>
          <w:rFonts w:ascii="PT Astra Serif" w:hAnsi="PT Astra Serif" w:cs="Arial"/>
          <w:sz w:val="28"/>
          <w:szCs w:val="28"/>
          <w:lang w:eastAsia="ru-RU"/>
        </w:rPr>
        <w:t>ь</w:t>
      </w:r>
      <w:r w:rsidR="00D50213" w:rsidRPr="008E5AF5">
        <w:rPr>
          <w:rFonts w:ascii="PT Astra Serif" w:hAnsi="PT Astra Serif" w:cs="Arial"/>
          <w:sz w:val="28"/>
          <w:szCs w:val="28"/>
          <w:lang w:eastAsia="ru-RU"/>
        </w:rPr>
        <w:t xml:space="preserve"> Руководителя)»,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слово «Министерство» заменить словом «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50213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е) в пункт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2.14 и 2.15 слово «Министерства» заменить слов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FF176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ж) в пункте 2.16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слово «Министерство» заменить слов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447D3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, слово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«Министерства» заменить слов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з) в подпункте 5 пункта 2.17 сло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2447D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и) в абзацах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первом и втором пункта 2.18 сло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«Министерство» заменить словами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FC3E10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A03EA3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3) в разделе 3: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пункте 3.1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3.2: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 слово «Министерством»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A03EA3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</w:t>
      </w:r>
      <w:r w:rsidR="00350805" w:rsidRPr="008E5AF5">
        <w:rPr>
          <w:rFonts w:ascii="PT Astra Serif" w:hAnsi="PT Astra Serif" w:cs="PT Astra Serif"/>
          <w:sz w:val="28"/>
          <w:szCs w:val="28"/>
          <w:vertAlign w:val="superscript"/>
          <w:lang w:eastAsia="ru-RU"/>
        </w:rPr>
        <w:t>1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слово «Министерство»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2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«Министерство»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35C8C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3 слово «Министра» заменить слов</w:t>
      </w:r>
      <w:r w:rsidR="00DD5F91">
        <w:rPr>
          <w:rFonts w:ascii="PT Astra Serif" w:hAnsi="PT Astra Serif" w:cs="PT Astra Serif"/>
          <w:sz w:val="28"/>
          <w:szCs w:val="28"/>
          <w:lang w:eastAsia="ru-RU"/>
        </w:rPr>
        <w:t>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пункте 3.3: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 слово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«Министерством»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2 сло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«Министерство»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3 слова «Министра (заместителя Министра)» заменить словами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г) в пункте 3.4: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первом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«Министерство»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«Министерства» заменить слов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ами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071A2" w:rsidRPr="008E5AF5" w:rsidRDefault="00350805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подпунктах</w:t>
      </w:r>
      <w:r w:rsidR="00A071A2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3.4.2 и 3.4.3 сло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="00A071A2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="00A071A2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3.4.4 слова «Министра, заместителя Министра» заменить словами «Руководителя, заместителя Руководителя»;</w:t>
      </w:r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lastRenderedPageBreak/>
        <w:t>в подпункте 3.4.5 слово «Министерство»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3508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«Министерством»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A071A2" w:rsidRPr="008E5AF5" w:rsidRDefault="00A071A2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д) в пункте 3.6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«Министерством»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«Министерство» заменить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е) в пункте 3.7 слово «Министерство» за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ж) в пункте 3.8 слов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40ECC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4) в разделе 4: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пунктах 4.1-4.3 сло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4.4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7EBE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«Министерство»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BB7E91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слова «Министра (заместителя Министра)» заменить словами «</w:t>
      </w:r>
      <w:r w:rsidR="00BB7E91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пунктах 4.5 и 4.7 слово «Минист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ерство»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A92B72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г) в пункте 4.8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д) в пункте 4.9 сло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«Министерство»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е) в абзаце втором пункта 4.10 слово «Министерство»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ж) в пункте 4.11 слово «Министерство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«Министерством»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полномоченным органом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5) в разделе 5: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подпункте 1 пункта 5.3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5.4: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втором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третьем слова «Министра (заместителя Министра)» заменить словами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абзаце втором пункта 5.5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B1B6D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г) в пункте 5.6 слово «Министерство» заменить слов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ами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«</w:t>
      </w:r>
      <w:r w:rsidR="003508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409CC" w:rsidRPr="008E5AF5" w:rsidRDefault="000B1239" w:rsidP="0033149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д) в пункте 5.7 слово «Министерств</w:t>
      </w:r>
      <w:r w:rsidR="008409CC" w:rsidRPr="008E5AF5">
        <w:rPr>
          <w:rFonts w:ascii="PT Astra Serif" w:hAnsi="PT Astra Serif" w:cs="PT Astra Serif"/>
          <w:sz w:val="28"/>
          <w:szCs w:val="28"/>
          <w:lang w:eastAsia="ru-RU"/>
        </w:rPr>
        <w:t>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 заменить слов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8409CC" w:rsidRPr="008E5AF5">
        <w:rPr>
          <w:rFonts w:ascii="PT Astra Serif" w:hAnsi="PT Astra Serif" w:cs="PT Astra Serif"/>
          <w:sz w:val="28"/>
          <w:szCs w:val="28"/>
          <w:lang w:eastAsia="ru-RU"/>
        </w:rPr>
        <w:t>, слово «Министерство» заменить слов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="008409CC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8409CC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6) в разделе 6: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подпункте 6.2.1 пункта 6.2: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первом слова «Министром (заместителем Министра)» заменить словами «Руководителем (заместителем Руководителя)»;</w:t>
      </w:r>
    </w:p>
    <w:p w:rsidR="008409CC" w:rsidRPr="008E5AF5" w:rsidRDefault="008409CC" w:rsidP="0084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втором слово «Министерства»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409CC" w:rsidRPr="008E5AF5" w:rsidRDefault="008409CC" w:rsidP="0084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6.3 сло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«Министром» заменить словом «Руководителем»;</w:t>
      </w:r>
      <w:proofErr w:type="gramEnd"/>
    </w:p>
    <w:p w:rsidR="008409CC" w:rsidRPr="008E5AF5" w:rsidRDefault="008409CC" w:rsidP="0084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7) в разделе 7:</w:t>
      </w:r>
    </w:p>
    <w:p w:rsidR="008409CC" w:rsidRPr="008E5AF5" w:rsidRDefault="008409CC" w:rsidP="0084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абзац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>ах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первом и втором пункта 7.1 слова «Министра (заместителя Министра)» заменить словами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7.2: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первом слова «Министра (заместителя Министра)» заменить словами «</w:t>
      </w:r>
      <w:r w:rsidR="00F5187A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409CC" w:rsidRPr="008E5AF5" w:rsidRDefault="008409CC" w:rsidP="0084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 слово «Министерство» заменить слов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CE6641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333A8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10 слова «Министра (заместителя Министра)» заменить словами «</w:t>
      </w:r>
      <w:r w:rsidR="00CE6641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пункте 7.3: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первом слова «Министра (заместителя Министра)» заменить словами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</w:t>
      </w:r>
      <w:r w:rsidR="00331492" w:rsidRPr="008E5AF5">
        <w:rPr>
          <w:rFonts w:ascii="PT Astra Serif" w:hAnsi="PT Astra Serif" w:cs="PT Astra Serif"/>
          <w:sz w:val="28"/>
          <w:szCs w:val="28"/>
          <w:lang w:eastAsia="ru-RU"/>
        </w:rPr>
        <w:t>о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«Министерства»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0B1239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втором слово «Министерства»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», слово «Министерстве»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полномоченном органе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  <w:proofErr w:type="gramEnd"/>
    </w:p>
    <w:p w:rsidR="000B1239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г) в пункте 7.4 слово «Министерства»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0B1239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д) в пункте 7.5:</w:t>
      </w:r>
    </w:p>
    <w:p w:rsidR="008409CC" w:rsidRPr="008E5AF5" w:rsidRDefault="008409CC" w:rsidP="000B12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абзаце первом сло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</w:t>
      </w:r>
      <w:r w:rsidR="00780EA6" w:rsidRPr="008E5AF5">
        <w:rPr>
          <w:rFonts w:ascii="PT Astra Serif" w:hAnsi="PT Astra Serif" w:cs="PT Astra Serif"/>
          <w:sz w:val="28"/>
          <w:szCs w:val="28"/>
          <w:lang w:eastAsia="ru-RU"/>
        </w:rPr>
        <w:t>;</w:t>
      </w:r>
    </w:p>
    <w:p w:rsidR="000B1239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1 слово «Министерства»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9 сло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«Министерство»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8) в разделе 8: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пункте 8.1 сло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пункте 8.2: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2 слово «Министерство»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 подпункте 3 слова «Министра (заместителя Министра)» заменить словами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абзаце втором пункта 8.4 слово «Министерства» заменить слов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2D3205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DD0B05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г) в пункте 8.5 и абзаце первом пункта 8.8 слово «Министерства» заменить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71A2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9) в разделе 9: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наименовании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7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абзаце первом сло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10) в разделе 10:</w:t>
      </w:r>
    </w:p>
    <w:p w:rsidR="00780EA6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наименовании слово «Министерства» заменить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абзаце первом слово «Министерства» заменить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в) в 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пункте 3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слова «Министра (заместителя Министра)» заменить словами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Руководителя (заместителя Руководителя)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780EA6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г) в 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пункте 4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сло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A03EA3" w:rsidRPr="008E5AF5" w:rsidRDefault="00780EA6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11) </w:t>
      </w:r>
      <w:r w:rsidR="008341FB" w:rsidRPr="008E5AF5">
        <w:rPr>
          <w:rFonts w:ascii="PT Astra Serif" w:hAnsi="PT Astra Serif" w:cs="PT Astra Serif"/>
          <w:sz w:val="28"/>
          <w:szCs w:val="28"/>
          <w:lang w:eastAsia="ru-RU"/>
        </w:rPr>
        <w:t>в разделе 11: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а) в наименовании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б) в пунктах 11.1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и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11.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>2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слово «Министерство» заменить слов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полномоченный орган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4A4504" w:rsidRPr="008E5AF5" w:rsidRDefault="004A4504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в) в пункте 11.3 слово «Министерство» заменить словами «Уполномоченный орган»;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12) в подпункте «д» пункта 12.1 раздела 12 сло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словами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t>У</w:t>
      </w:r>
      <w:r w:rsidR="0063257D" w:rsidRPr="008E5AF5">
        <w:rPr>
          <w:rFonts w:ascii="PT Astra Serif" w:hAnsi="PT Astra Serif" w:cs="PT Astra Serif"/>
          <w:sz w:val="28"/>
          <w:szCs w:val="28"/>
          <w:lang w:eastAsia="ru-RU"/>
        </w:rPr>
        <w:t>полномоченного органа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»;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13) в приложении: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а) в 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>пункте 2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слова «Министерства цифровой экономики и конкуренции Ульяновской области» заменить словами «Агентства по регулированию цен 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и тарифов Ульяновской области», сло</w:t>
      </w:r>
      <w:r w:rsidR="00A41F1C" w:rsidRPr="008E5AF5">
        <w:rPr>
          <w:rFonts w:ascii="PT Astra Serif" w:hAnsi="PT Astra Serif" w:cs="PT Astra Serif"/>
          <w:sz w:val="28"/>
          <w:szCs w:val="28"/>
          <w:lang w:eastAsia="ru-RU"/>
        </w:rPr>
        <w:t>во «Министерства» заменить словом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«Агентства»;</w:t>
      </w:r>
    </w:p>
    <w:p w:rsidR="008341FB" w:rsidRPr="008E5AF5" w:rsidRDefault="008341FB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б) в абзаце </w:t>
      </w:r>
      <w:r w:rsidR="004A4504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первом пункта 3 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слово «Министерства» заменить словом «Агентства». </w:t>
      </w:r>
    </w:p>
    <w:p w:rsidR="00B05D75" w:rsidRPr="008E5AF5" w:rsidRDefault="00B05D75" w:rsidP="00A7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2. </w:t>
      </w: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Внести в </w:t>
      </w:r>
      <w:hyperlink r:id="rId9" w:history="1">
        <w:r w:rsidRPr="008E5AF5">
          <w:rPr>
            <w:rFonts w:ascii="PT Astra Serif" w:hAnsi="PT Astra Serif" w:cs="PT Astra Serif"/>
            <w:sz w:val="28"/>
            <w:szCs w:val="28"/>
            <w:lang w:eastAsia="ru-RU"/>
          </w:rPr>
          <w:t>постановление</w:t>
        </w:r>
      </w:hyperlink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Правительства Ульяновской области 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от 27.02.2012 </w:t>
      </w:r>
      <w:r w:rsidR="00A41F1C" w:rsidRPr="008E5AF5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9/80-П «Об утверждении Перечня исполнительных органов государственной власти Ульяновской области, уполномоченных 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на осуществление регионального государственного контроля (надзора) 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на территории Ульяновской области, и Перечня должностных лиц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области» следующие изменения:</w:t>
      </w:r>
      <w:proofErr w:type="gramEnd"/>
    </w:p>
    <w:p w:rsidR="00B05D75" w:rsidRPr="008E5AF5" w:rsidRDefault="00B05D75" w:rsidP="00A7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1) в </w:t>
      </w:r>
      <w:hyperlink r:id="rId10" w:history="1">
        <w:r w:rsidRPr="008E5AF5">
          <w:rPr>
            <w:rFonts w:ascii="PT Astra Serif" w:hAnsi="PT Astra Serif" w:cs="PT Astra Serif"/>
            <w:sz w:val="28"/>
            <w:szCs w:val="28"/>
            <w:lang w:eastAsia="ru-RU"/>
          </w:rPr>
          <w:t xml:space="preserve">пункте </w:t>
        </w:r>
      </w:hyperlink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9 приложения № 1 слова «Министерство цифровой экономики и конкуренции» заменить словами «Агентство по регулированию цен </w:t>
      </w:r>
      <w:r w:rsidR="00D738F7" w:rsidRPr="008E5AF5">
        <w:rPr>
          <w:rFonts w:ascii="PT Astra Serif" w:hAnsi="PT Astra Serif" w:cs="PT Astra Serif"/>
          <w:sz w:val="28"/>
          <w:szCs w:val="28"/>
          <w:lang w:eastAsia="ru-RU"/>
        </w:rPr>
        <w:br/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>и тарифов»;</w:t>
      </w:r>
    </w:p>
    <w:p w:rsidR="00B05D75" w:rsidRPr="008E5AF5" w:rsidRDefault="00B05D75" w:rsidP="00A7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2) 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пункт </w:t>
      </w:r>
      <w:hyperlink r:id="rId11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</w:t>
        </w:r>
      </w:hyperlink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приложения 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№</w:t>
      </w:r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 2 изложить в следующей редакции:</w:t>
      </w:r>
    </w:p>
    <w:p w:rsidR="00A7717C" w:rsidRPr="008E5AF5" w:rsidRDefault="00A7717C" w:rsidP="00A77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«</w:t>
      </w:r>
      <w:hyperlink r:id="rId12" w:history="1">
        <w:r w:rsidRPr="008E5AF5">
          <w:rPr>
            <w:rFonts w:ascii="PT Astra Serif" w:hAnsi="PT Astra Serif" w:cs="PT Astra Serif"/>
            <w:sz w:val="28"/>
            <w:szCs w:val="28"/>
            <w:lang w:eastAsia="ru-RU"/>
          </w:rPr>
          <w:t>9</w:t>
        </w:r>
      </w:hyperlink>
      <w:r w:rsidRPr="008E5AF5">
        <w:rPr>
          <w:rFonts w:ascii="PT Astra Serif" w:hAnsi="PT Astra Serif" w:cs="PT Astra Serif"/>
          <w:sz w:val="28"/>
          <w:szCs w:val="28"/>
          <w:lang w:eastAsia="ru-RU"/>
        </w:rPr>
        <w:t>. Агентство по регулированию цен и тарифов Ульяновской области.</w:t>
      </w:r>
    </w:p>
    <w:p w:rsidR="00A7717C" w:rsidRPr="008E5AF5" w:rsidRDefault="002179E3" w:rsidP="00A7717C">
      <w:pPr>
        <w:autoSpaceDE w:val="0"/>
        <w:autoSpaceDN w:val="0"/>
        <w:adjustRightInd w:val="0"/>
        <w:spacing w:after="0" w:line="240" w:lineRule="auto"/>
        <w:ind w:left="540" w:firstLine="180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13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9.1</w:t>
        </w:r>
      </w:hyperlink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. Отдел </w:t>
      </w:r>
      <w:r w:rsidR="00675F0C"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административного 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обеспечения: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начальник отдела;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консультант.</w:t>
      </w:r>
    </w:p>
    <w:p w:rsidR="00A7717C" w:rsidRPr="008E5AF5" w:rsidRDefault="002179E3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14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9.2</w:t>
        </w:r>
      </w:hyperlink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. Отдел регулирования электроэнергетики: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начальник отдела;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главный консультант;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консультант.</w:t>
      </w:r>
    </w:p>
    <w:p w:rsidR="00A7717C" w:rsidRPr="008E5AF5" w:rsidRDefault="002179E3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15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9.</w:t>
        </w:r>
      </w:hyperlink>
      <w:r w:rsidR="00675F0C" w:rsidRPr="008E5AF5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. Отдел регулирования теплоэнергетики и газоснабжения: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начальник отдела;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главный консультант;</w:t>
      </w:r>
    </w:p>
    <w:p w:rsidR="00A7717C" w:rsidRPr="008E5AF5" w:rsidRDefault="00675F0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ведущий консультант.</w:t>
      </w:r>
    </w:p>
    <w:p w:rsidR="00A7717C" w:rsidRPr="008E5AF5" w:rsidRDefault="002179E3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16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9.</w:t>
        </w:r>
      </w:hyperlink>
      <w:r w:rsidR="00675F0C" w:rsidRPr="008E5AF5">
        <w:rPr>
          <w:rFonts w:ascii="PT Astra Serif" w:hAnsi="PT Astra Serif" w:cs="PT Astra Serif"/>
          <w:sz w:val="28"/>
          <w:szCs w:val="28"/>
          <w:lang w:eastAsia="ru-RU"/>
        </w:rPr>
        <w:t>4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. Отдел регулирования жилищно-коммунального комплекса: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начальник отдела;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главный консультант;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ведущий консультант;</w:t>
      </w:r>
    </w:p>
    <w:p w:rsidR="00A7717C" w:rsidRPr="008E5AF5" w:rsidRDefault="00675F0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консультант.</w:t>
      </w:r>
    </w:p>
    <w:p w:rsidR="00A7717C" w:rsidRPr="008E5AF5" w:rsidRDefault="002179E3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hyperlink r:id="rId17" w:history="1">
        <w:r w:rsidR="00A7717C" w:rsidRPr="008E5AF5">
          <w:rPr>
            <w:rFonts w:ascii="PT Astra Serif" w:hAnsi="PT Astra Serif" w:cs="PT Astra Serif"/>
            <w:sz w:val="28"/>
            <w:szCs w:val="28"/>
            <w:lang w:eastAsia="ru-RU"/>
          </w:rPr>
          <w:t>9.</w:t>
        </w:r>
      </w:hyperlink>
      <w:r w:rsidR="00675F0C" w:rsidRPr="008E5AF5">
        <w:rPr>
          <w:rFonts w:ascii="PT Astra Serif" w:hAnsi="PT Astra Serif" w:cs="PT Astra Serif"/>
          <w:sz w:val="28"/>
          <w:szCs w:val="28"/>
          <w:lang w:eastAsia="ru-RU"/>
        </w:rPr>
        <w:t>5</w:t>
      </w:r>
      <w:r w:rsidR="00A7717C" w:rsidRPr="008E5AF5">
        <w:rPr>
          <w:rFonts w:ascii="PT Astra Serif" w:hAnsi="PT Astra Serif" w:cs="PT Astra Serif"/>
          <w:sz w:val="28"/>
          <w:szCs w:val="28"/>
          <w:lang w:eastAsia="ru-RU"/>
        </w:rPr>
        <w:t>. Отдел ценообразования в непроизводственной сфере: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начальник отдела;</w:t>
      </w:r>
    </w:p>
    <w:p w:rsidR="00A7717C" w:rsidRPr="008E5AF5" w:rsidRDefault="00A7717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главный консультант;</w:t>
      </w:r>
    </w:p>
    <w:p w:rsidR="00B05D75" w:rsidRPr="008E5AF5" w:rsidRDefault="00675F0C" w:rsidP="00675F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ведущий консультант</w:t>
      </w:r>
      <w:proofErr w:type="gramStart"/>
      <w:r w:rsidRPr="008E5AF5">
        <w:rPr>
          <w:rFonts w:ascii="PT Astra Serif" w:hAnsi="PT Astra Serif" w:cs="PT Astra Serif"/>
          <w:sz w:val="28"/>
          <w:szCs w:val="28"/>
          <w:lang w:eastAsia="ru-RU"/>
        </w:rPr>
        <w:t xml:space="preserve">.». </w:t>
      </w:r>
      <w:proofErr w:type="gramEnd"/>
    </w:p>
    <w:p w:rsidR="00B05D75" w:rsidRPr="008E5AF5" w:rsidRDefault="004A7BD0" w:rsidP="00A7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  <w:r w:rsidRPr="008E5AF5">
        <w:rPr>
          <w:rFonts w:ascii="PT Astra Serif" w:hAnsi="PT Astra Serif" w:cs="PT Astra Serif"/>
          <w:sz w:val="28"/>
          <w:szCs w:val="28"/>
          <w:lang w:eastAsia="ru-RU"/>
        </w:rPr>
        <w:t>3</w:t>
      </w:r>
      <w:r w:rsidR="00B05D75" w:rsidRPr="008E5AF5">
        <w:rPr>
          <w:rFonts w:ascii="PT Astra Serif" w:hAnsi="PT Astra Serif" w:cs="PT Astra Serif"/>
          <w:sz w:val="28"/>
          <w:szCs w:val="28"/>
          <w:lang w:eastAsia="ru-RU"/>
        </w:rPr>
        <w:t>. Настоящее постановление вступает в силу на следующий день после дня его официального опубликования.</w:t>
      </w:r>
    </w:p>
    <w:p w:rsidR="008341FB" w:rsidRPr="008E5AF5" w:rsidRDefault="008341FB" w:rsidP="00A77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03EA3" w:rsidRPr="008E5AF5" w:rsidRDefault="00A03EA3" w:rsidP="00A03E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A03EA3" w:rsidRPr="008E5AF5" w:rsidRDefault="00A03EA3" w:rsidP="008A2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ru-RU"/>
        </w:rPr>
      </w:pPr>
    </w:p>
    <w:p w:rsidR="004A4504" w:rsidRPr="008E5AF5" w:rsidRDefault="00675F0C" w:rsidP="00675F0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 xml:space="preserve">Председатель </w:t>
      </w:r>
    </w:p>
    <w:p w:rsidR="00675F0C" w:rsidRPr="008E5AF5" w:rsidRDefault="00675F0C" w:rsidP="00675F0C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8E5AF5">
        <w:rPr>
          <w:rFonts w:ascii="PT Astra Serif" w:hAnsi="PT Astra Serif"/>
          <w:sz w:val="28"/>
          <w:szCs w:val="28"/>
        </w:rPr>
        <w:t>Правительства</w:t>
      </w:r>
      <w:r w:rsidR="004A4504" w:rsidRPr="008E5AF5">
        <w:rPr>
          <w:rFonts w:ascii="PT Astra Serif" w:hAnsi="PT Astra Serif"/>
          <w:sz w:val="28"/>
          <w:szCs w:val="28"/>
        </w:rPr>
        <w:t xml:space="preserve"> </w:t>
      </w:r>
      <w:r w:rsidRPr="008E5AF5">
        <w:rPr>
          <w:rFonts w:ascii="PT Astra Serif" w:hAnsi="PT Astra Serif"/>
          <w:sz w:val="28"/>
          <w:szCs w:val="28"/>
        </w:rPr>
        <w:t>области</w:t>
      </w:r>
      <w:r w:rsidR="004A4504" w:rsidRPr="008E5AF5">
        <w:rPr>
          <w:rFonts w:ascii="PT Astra Serif" w:hAnsi="PT Astra Serif"/>
          <w:sz w:val="28"/>
          <w:szCs w:val="28"/>
        </w:rPr>
        <w:t xml:space="preserve">         </w:t>
      </w:r>
      <w:r w:rsidRPr="008E5AF5">
        <w:rPr>
          <w:rFonts w:ascii="PT Astra Serif" w:hAnsi="PT Astra Serif"/>
          <w:sz w:val="28"/>
          <w:szCs w:val="28"/>
        </w:rPr>
        <w:t xml:space="preserve">                                                                </w:t>
      </w:r>
      <w:proofErr w:type="spellStart"/>
      <w:r w:rsidRPr="008E5AF5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675F0C" w:rsidRPr="008E5AF5" w:rsidSect="00264582">
      <w:headerReference w:type="even" r:id="rId18"/>
      <w:headerReference w:type="default" r:id="rId19"/>
      <w:footerReference w:type="firs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EEC" w:rsidRDefault="00E04EEC">
      <w:r>
        <w:separator/>
      </w:r>
    </w:p>
  </w:endnote>
  <w:endnote w:type="continuationSeparator" w:id="0">
    <w:p w:rsidR="00E04EEC" w:rsidRDefault="00E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F91" w:rsidRPr="00DD5F91" w:rsidRDefault="00DD5F91" w:rsidP="00DD5F91">
    <w:pPr>
      <w:pStyle w:val="a5"/>
      <w:spacing w:after="0" w:line="240" w:lineRule="auto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1507км1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EEC" w:rsidRDefault="00E04EEC">
      <w:r>
        <w:separator/>
      </w:r>
    </w:p>
  </w:footnote>
  <w:footnote w:type="continuationSeparator" w:id="0">
    <w:p w:rsidR="00E04EEC" w:rsidRDefault="00E0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5" w:rsidRDefault="00350805" w:rsidP="002E295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0805" w:rsidRDefault="003508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805" w:rsidRPr="00331492" w:rsidRDefault="00350805" w:rsidP="00331492">
    <w:pPr>
      <w:pStyle w:val="a3"/>
      <w:spacing w:after="0" w:line="240" w:lineRule="auto"/>
      <w:jc w:val="center"/>
      <w:rPr>
        <w:rStyle w:val="a4"/>
        <w:rFonts w:ascii="PT Astra Serif" w:hAnsi="PT Astra Serif"/>
        <w:sz w:val="28"/>
        <w:szCs w:val="28"/>
      </w:rPr>
    </w:pPr>
    <w:r w:rsidRPr="00331492">
      <w:rPr>
        <w:rStyle w:val="a4"/>
        <w:rFonts w:ascii="PT Astra Serif" w:hAnsi="PT Astra Serif"/>
        <w:sz w:val="28"/>
        <w:szCs w:val="28"/>
      </w:rPr>
      <w:fldChar w:fldCharType="begin"/>
    </w:r>
    <w:r w:rsidRPr="00331492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331492">
      <w:rPr>
        <w:rStyle w:val="a4"/>
        <w:rFonts w:ascii="PT Astra Serif" w:hAnsi="PT Astra Serif"/>
        <w:sz w:val="28"/>
        <w:szCs w:val="28"/>
      </w:rPr>
      <w:fldChar w:fldCharType="separate"/>
    </w:r>
    <w:r w:rsidR="002179E3">
      <w:rPr>
        <w:rStyle w:val="a4"/>
        <w:rFonts w:ascii="PT Astra Serif" w:hAnsi="PT Astra Serif"/>
        <w:noProof/>
        <w:sz w:val="28"/>
        <w:szCs w:val="28"/>
      </w:rPr>
      <w:t>2</w:t>
    </w:r>
    <w:r w:rsidRPr="00331492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17DDA"/>
    <w:multiLevelType w:val="hybridMultilevel"/>
    <w:tmpl w:val="7772EE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42527F"/>
    <w:multiLevelType w:val="hybridMultilevel"/>
    <w:tmpl w:val="2C0AD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63"/>
    <w:rsid w:val="00001BDA"/>
    <w:rsid w:val="00006F6E"/>
    <w:rsid w:val="00030D4D"/>
    <w:rsid w:val="00043730"/>
    <w:rsid w:val="000521BE"/>
    <w:rsid w:val="000602BE"/>
    <w:rsid w:val="00062D88"/>
    <w:rsid w:val="00063D38"/>
    <w:rsid w:val="00067F30"/>
    <w:rsid w:val="000848FC"/>
    <w:rsid w:val="00084A63"/>
    <w:rsid w:val="00086221"/>
    <w:rsid w:val="0008672F"/>
    <w:rsid w:val="00093E16"/>
    <w:rsid w:val="00094054"/>
    <w:rsid w:val="00095B22"/>
    <w:rsid w:val="000A3C45"/>
    <w:rsid w:val="000A7588"/>
    <w:rsid w:val="000B1239"/>
    <w:rsid w:val="000C5974"/>
    <w:rsid w:val="000D2819"/>
    <w:rsid w:val="000E0B08"/>
    <w:rsid w:val="000E36F7"/>
    <w:rsid w:val="000E3852"/>
    <w:rsid w:val="000E66AD"/>
    <w:rsid w:val="000F23E4"/>
    <w:rsid w:val="00103EB3"/>
    <w:rsid w:val="00105EFF"/>
    <w:rsid w:val="001152AE"/>
    <w:rsid w:val="0013050A"/>
    <w:rsid w:val="001338F9"/>
    <w:rsid w:val="00142903"/>
    <w:rsid w:val="001450B1"/>
    <w:rsid w:val="001539A9"/>
    <w:rsid w:val="0016453F"/>
    <w:rsid w:val="0016598B"/>
    <w:rsid w:val="0018616C"/>
    <w:rsid w:val="001919D2"/>
    <w:rsid w:val="0019425C"/>
    <w:rsid w:val="001947EB"/>
    <w:rsid w:val="00197910"/>
    <w:rsid w:val="001B26F6"/>
    <w:rsid w:val="001C000F"/>
    <w:rsid w:val="001D40F5"/>
    <w:rsid w:val="001E45D6"/>
    <w:rsid w:val="00204819"/>
    <w:rsid w:val="0020643D"/>
    <w:rsid w:val="002167EA"/>
    <w:rsid w:val="002179E3"/>
    <w:rsid w:val="00226E6D"/>
    <w:rsid w:val="00227D74"/>
    <w:rsid w:val="002447D3"/>
    <w:rsid w:val="002468CF"/>
    <w:rsid w:val="002469D0"/>
    <w:rsid w:val="00251D48"/>
    <w:rsid w:val="00262189"/>
    <w:rsid w:val="00264582"/>
    <w:rsid w:val="00264B12"/>
    <w:rsid w:val="002A5EE6"/>
    <w:rsid w:val="002C4B68"/>
    <w:rsid w:val="002C62ED"/>
    <w:rsid w:val="002D3205"/>
    <w:rsid w:val="002D50AC"/>
    <w:rsid w:val="002D7EBE"/>
    <w:rsid w:val="002E2950"/>
    <w:rsid w:val="00304BD8"/>
    <w:rsid w:val="00327B4A"/>
    <w:rsid w:val="00331492"/>
    <w:rsid w:val="00336BAE"/>
    <w:rsid w:val="00336F56"/>
    <w:rsid w:val="00340709"/>
    <w:rsid w:val="00342393"/>
    <w:rsid w:val="00350805"/>
    <w:rsid w:val="003775D1"/>
    <w:rsid w:val="0037783D"/>
    <w:rsid w:val="00380A08"/>
    <w:rsid w:val="003A38D5"/>
    <w:rsid w:val="003A73A4"/>
    <w:rsid w:val="003C08E2"/>
    <w:rsid w:val="003D1BA4"/>
    <w:rsid w:val="00402ABF"/>
    <w:rsid w:val="004335DF"/>
    <w:rsid w:val="00435C8C"/>
    <w:rsid w:val="00437EDA"/>
    <w:rsid w:val="00440EFE"/>
    <w:rsid w:val="00456E0B"/>
    <w:rsid w:val="004643D1"/>
    <w:rsid w:val="0049461A"/>
    <w:rsid w:val="00494E13"/>
    <w:rsid w:val="004A4504"/>
    <w:rsid w:val="004A6744"/>
    <w:rsid w:val="004A7BD0"/>
    <w:rsid w:val="004B7A0C"/>
    <w:rsid w:val="004C6142"/>
    <w:rsid w:val="004F5CEF"/>
    <w:rsid w:val="00501D2E"/>
    <w:rsid w:val="00521660"/>
    <w:rsid w:val="0052302C"/>
    <w:rsid w:val="0053420B"/>
    <w:rsid w:val="00535955"/>
    <w:rsid w:val="00553399"/>
    <w:rsid w:val="00573727"/>
    <w:rsid w:val="00592C18"/>
    <w:rsid w:val="005C0B56"/>
    <w:rsid w:val="005D41D2"/>
    <w:rsid w:val="005D47FD"/>
    <w:rsid w:val="005D4E95"/>
    <w:rsid w:val="0060432B"/>
    <w:rsid w:val="006059F4"/>
    <w:rsid w:val="006230F1"/>
    <w:rsid w:val="0063257D"/>
    <w:rsid w:val="00655030"/>
    <w:rsid w:val="0066499A"/>
    <w:rsid w:val="006679B8"/>
    <w:rsid w:val="00672116"/>
    <w:rsid w:val="00672E2C"/>
    <w:rsid w:val="00675F0C"/>
    <w:rsid w:val="006818FB"/>
    <w:rsid w:val="00683241"/>
    <w:rsid w:val="00686FEE"/>
    <w:rsid w:val="00696038"/>
    <w:rsid w:val="006965D7"/>
    <w:rsid w:val="006A1353"/>
    <w:rsid w:val="006A162B"/>
    <w:rsid w:val="006A478B"/>
    <w:rsid w:val="006A56D0"/>
    <w:rsid w:val="006B5B62"/>
    <w:rsid w:val="006D44B4"/>
    <w:rsid w:val="006E024E"/>
    <w:rsid w:val="006E1F42"/>
    <w:rsid w:val="006E22C9"/>
    <w:rsid w:val="006E381A"/>
    <w:rsid w:val="006F3A95"/>
    <w:rsid w:val="006F5F5E"/>
    <w:rsid w:val="00711411"/>
    <w:rsid w:val="00720F2F"/>
    <w:rsid w:val="00721D61"/>
    <w:rsid w:val="00724D7A"/>
    <w:rsid w:val="00725036"/>
    <w:rsid w:val="007265A2"/>
    <w:rsid w:val="00745E06"/>
    <w:rsid w:val="00745EA1"/>
    <w:rsid w:val="00754AF3"/>
    <w:rsid w:val="00771053"/>
    <w:rsid w:val="00780EA6"/>
    <w:rsid w:val="00784555"/>
    <w:rsid w:val="007903C6"/>
    <w:rsid w:val="00794AB5"/>
    <w:rsid w:val="007A0756"/>
    <w:rsid w:val="007A40F1"/>
    <w:rsid w:val="007A44E8"/>
    <w:rsid w:val="007B17EE"/>
    <w:rsid w:val="007B1E0D"/>
    <w:rsid w:val="007C1BE2"/>
    <w:rsid w:val="007C47CC"/>
    <w:rsid w:val="007E1BFE"/>
    <w:rsid w:val="00810644"/>
    <w:rsid w:val="00820498"/>
    <w:rsid w:val="008228FE"/>
    <w:rsid w:val="008341FB"/>
    <w:rsid w:val="008409CC"/>
    <w:rsid w:val="00846261"/>
    <w:rsid w:val="00852479"/>
    <w:rsid w:val="00864945"/>
    <w:rsid w:val="00876F68"/>
    <w:rsid w:val="00885085"/>
    <w:rsid w:val="00894A65"/>
    <w:rsid w:val="008A2332"/>
    <w:rsid w:val="008A3A17"/>
    <w:rsid w:val="008A7636"/>
    <w:rsid w:val="008D1CB9"/>
    <w:rsid w:val="008D60F9"/>
    <w:rsid w:val="008E117C"/>
    <w:rsid w:val="008E5AF5"/>
    <w:rsid w:val="008E7914"/>
    <w:rsid w:val="008F4C38"/>
    <w:rsid w:val="008F761D"/>
    <w:rsid w:val="00937381"/>
    <w:rsid w:val="00942C34"/>
    <w:rsid w:val="00956C47"/>
    <w:rsid w:val="00991E0D"/>
    <w:rsid w:val="009935EF"/>
    <w:rsid w:val="009A06CB"/>
    <w:rsid w:val="009A253B"/>
    <w:rsid w:val="009A3192"/>
    <w:rsid w:val="00A03EA3"/>
    <w:rsid w:val="00A071A2"/>
    <w:rsid w:val="00A21AFB"/>
    <w:rsid w:val="00A25595"/>
    <w:rsid w:val="00A26657"/>
    <w:rsid w:val="00A305F2"/>
    <w:rsid w:val="00A31FF7"/>
    <w:rsid w:val="00A41F1C"/>
    <w:rsid w:val="00A51525"/>
    <w:rsid w:val="00A54D52"/>
    <w:rsid w:val="00A64341"/>
    <w:rsid w:val="00A65D00"/>
    <w:rsid w:val="00A71E77"/>
    <w:rsid w:val="00A7717C"/>
    <w:rsid w:val="00A83B15"/>
    <w:rsid w:val="00A83C17"/>
    <w:rsid w:val="00A92B72"/>
    <w:rsid w:val="00AA3299"/>
    <w:rsid w:val="00AB67DF"/>
    <w:rsid w:val="00AC77C0"/>
    <w:rsid w:val="00AC7D51"/>
    <w:rsid w:val="00AE49C6"/>
    <w:rsid w:val="00AE6628"/>
    <w:rsid w:val="00AF1581"/>
    <w:rsid w:val="00AF79C5"/>
    <w:rsid w:val="00B05D75"/>
    <w:rsid w:val="00B14505"/>
    <w:rsid w:val="00B21F47"/>
    <w:rsid w:val="00B240CC"/>
    <w:rsid w:val="00B30923"/>
    <w:rsid w:val="00B32B01"/>
    <w:rsid w:val="00B34C08"/>
    <w:rsid w:val="00B719D1"/>
    <w:rsid w:val="00B72422"/>
    <w:rsid w:val="00BB644B"/>
    <w:rsid w:val="00BB7E91"/>
    <w:rsid w:val="00BC7776"/>
    <w:rsid w:val="00BF348A"/>
    <w:rsid w:val="00BF4A3E"/>
    <w:rsid w:val="00BF515F"/>
    <w:rsid w:val="00BF79E9"/>
    <w:rsid w:val="00C2219E"/>
    <w:rsid w:val="00C32FCC"/>
    <w:rsid w:val="00C4128F"/>
    <w:rsid w:val="00C67DE8"/>
    <w:rsid w:val="00C71DC4"/>
    <w:rsid w:val="00C723EF"/>
    <w:rsid w:val="00C94BFF"/>
    <w:rsid w:val="00CB2592"/>
    <w:rsid w:val="00CD5FE3"/>
    <w:rsid w:val="00CD63DF"/>
    <w:rsid w:val="00CE6641"/>
    <w:rsid w:val="00CF1A7C"/>
    <w:rsid w:val="00D01150"/>
    <w:rsid w:val="00D02165"/>
    <w:rsid w:val="00D04AF0"/>
    <w:rsid w:val="00D311A1"/>
    <w:rsid w:val="00D3337D"/>
    <w:rsid w:val="00D333A8"/>
    <w:rsid w:val="00D37043"/>
    <w:rsid w:val="00D40ECC"/>
    <w:rsid w:val="00D44613"/>
    <w:rsid w:val="00D50213"/>
    <w:rsid w:val="00D61400"/>
    <w:rsid w:val="00D6509C"/>
    <w:rsid w:val="00D738F7"/>
    <w:rsid w:val="00D75F7C"/>
    <w:rsid w:val="00D8120B"/>
    <w:rsid w:val="00D862BB"/>
    <w:rsid w:val="00D90252"/>
    <w:rsid w:val="00D963B6"/>
    <w:rsid w:val="00D96D03"/>
    <w:rsid w:val="00DB1A94"/>
    <w:rsid w:val="00DB1B6D"/>
    <w:rsid w:val="00DB2351"/>
    <w:rsid w:val="00DC2DEC"/>
    <w:rsid w:val="00DD0B05"/>
    <w:rsid w:val="00DD420D"/>
    <w:rsid w:val="00DD5F91"/>
    <w:rsid w:val="00DE61F3"/>
    <w:rsid w:val="00DF1146"/>
    <w:rsid w:val="00DF5F17"/>
    <w:rsid w:val="00E01E4C"/>
    <w:rsid w:val="00E0458D"/>
    <w:rsid w:val="00E04EEC"/>
    <w:rsid w:val="00E151E8"/>
    <w:rsid w:val="00E302E9"/>
    <w:rsid w:val="00E31B6B"/>
    <w:rsid w:val="00E34C90"/>
    <w:rsid w:val="00E351FA"/>
    <w:rsid w:val="00E37EFD"/>
    <w:rsid w:val="00E53103"/>
    <w:rsid w:val="00E77366"/>
    <w:rsid w:val="00EB7601"/>
    <w:rsid w:val="00EC2489"/>
    <w:rsid w:val="00EE5D55"/>
    <w:rsid w:val="00EE5E3D"/>
    <w:rsid w:val="00EF7C1D"/>
    <w:rsid w:val="00F12B19"/>
    <w:rsid w:val="00F45B5A"/>
    <w:rsid w:val="00F45F6D"/>
    <w:rsid w:val="00F5148B"/>
    <w:rsid w:val="00F5187A"/>
    <w:rsid w:val="00F638EE"/>
    <w:rsid w:val="00F84D58"/>
    <w:rsid w:val="00F85C87"/>
    <w:rsid w:val="00F91229"/>
    <w:rsid w:val="00F91EB9"/>
    <w:rsid w:val="00FA2B00"/>
    <w:rsid w:val="00FA2FDA"/>
    <w:rsid w:val="00FB0740"/>
    <w:rsid w:val="00FB4C9D"/>
    <w:rsid w:val="00FB6875"/>
    <w:rsid w:val="00FC3E10"/>
    <w:rsid w:val="00FE07AE"/>
    <w:rsid w:val="00FE11C6"/>
    <w:rsid w:val="00FF0A46"/>
    <w:rsid w:val="00FF176C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30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E0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84A6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084A6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84A63"/>
    <w:pPr>
      <w:widowControl w:val="0"/>
      <w:autoSpaceDE w:val="0"/>
      <w:autoSpaceDN w:val="0"/>
    </w:pPr>
    <w:rPr>
      <w:b/>
      <w:sz w:val="24"/>
    </w:rPr>
  </w:style>
  <w:style w:type="paragraph" w:customStyle="1" w:styleId="1">
    <w:name w:val="Абзац списка1"/>
    <w:basedOn w:val="a"/>
    <w:rsid w:val="0037783D"/>
    <w:pPr>
      <w:ind w:left="720"/>
    </w:pPr>
  </w:style>
  <w:style w:type="paragraph" w:styleId="a3">
    <w:name w:val="header"/>
    <w:basedOn w:val="a"/>
    <w:rsid w:val="000E385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E3852"/>
  </w:style>
  <w:style w:type="paragraph" w:styleId="a5">
    <w:name w:val="footer"/>
    <w:basedOn w:val="a"/>
    <w:rsid w:val="000E385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E01E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230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73B92091943061111F2F7A57B3C9326C542F7E9D5D824F6B7E688FB7A821658E5A5DB78E3009A40512C4B9DE880CE85456BE4769DA761A3EEFDa0GFI" TargetMode="External"/><Relationship Id="rId13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17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E199F7A16D3BD87C2D17B65BF75005CFF2461C42CCE20845D2A0A14C6F0C563FA8B15F315D0C4B51C7B3375A107D77BFC20FE401C55C0D26FC07iFJ4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10" Type="http://schemas.openxmlformats.org/officeDocument/2006/relationships/hyperlink" Target="consultantplus://offline/ref=89E199F7A16D3BD87C2D17B65BF75005CFF2461C42CCE20845D2A0A14C6F0C563FA8B15F315D0C4B51C6B3375A107D77BFC20FE401C55C0D26FC07iFJ4K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E199F7A16D3BD87C2D17B65BF75005CFF2461C42CCE20845D2A0A14C6F0C563FA8B14D3105004B59DEBB3B4F462C31iEJAK" TargetMode="External"/><Relationship Id="rId14" Type="http://schemas.openxmlformats.org/officeDocument/2006/relationships/hyperlink" Target="consultantplus://offline/ref=4E10F13B1BFDAA86D9EECDAFA05E1A70F10BB3A3FDE1BFD6242E230F4E1B1E9358DEC91531B2D67E36BF4645A1688457AAEC0F4E080027AE8F0435wANF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1273</Words>
  <Characters>10937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kiryandr</Company>
  <LinksUpToDate>false</LinksUpToDate>
  <CharactersWithSpaces>12186</CharactersWithSpaces>
  <SharedDoc>false</SharedDoc>
  <HLinks>
    <vt:vector size="60" baseType="variant">
      <vt:variant>
        <vt:i4>262156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262156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262156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262156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262156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262156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consultantplus://offline/ref=4E10F13B1BFDAA86D9EECDAFA05E1A70F10BB3A3FDE1BFD6242E230F4E1B1E9358DEC91531B2D67E36BF4645A1688457AAEC0F4E080027AE8F0435wANFK</vt:lpwstr>
      </vt:variant>
      <vt:variant>
        <vt:lpwstr/>
      </vt:variant>
      <vt:variant>
        <vt:i4>1638490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consultantplus://offline/ref=89E199F7A16D3BD87C2D17B65BF75005CFF2461C42CCE20845D2A0A14C6F0C563FA8B15F315D0C4B51C7B3375A107D77BFC20FE401C55C0D26FC07iFJ4K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consultantplus://offline/ref=89E199F7A16D3BD87C2D17B65BF75005CFF2461C42CCE20845D2A0A14C6F0C563FA8B15F315D0C4B51C6B3375A107D77BFC20FE401C55C0D26FC07iFJ4K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consultantplus://offline/ref=89E199F7A16D3BD87C2D17B65BF75005CFF2461C42CCE20845D2A0A14C6F0C563FA8B14D3105004B59DEBB3B4F462C31iEJAK</vt:lpwstr>
      </vt:variant>
      <vt:variant>
        <vt:lpwstr/>
      </vt:variant>
      <vt:variant>
        <vt:i4>1245272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consultantplus://offline/ref=E8173B92091943061111F2F7A57B3C9326C542F7E9D5D824F6B7E688FB7A821658E5A5DB78E3009A40512C4B9DE880CE85456BE4769DA761A3EEFDa0GFI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katracheva</dc:creator>
  <cp:lastModifiedBy>Моисеева Ксения Дмитриевна</cp:lastModifiedBy>
  <cp:revision>6</cp:revision>
  <cp:lastPrinted>2020-07-15T07:02:00Z</cp:lastPrinted>
  <dcterms:created xsi:type="dcterms:W3CDTF">2020-07-15T06:43:00Z</dcterms:created>
  <dcterms:modified xsi:type="dcterms:W3CDTF">2020-07-16T12:02:00Z</dcterms:modified>
</cp:coreProperties>
</file>