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A7E90" w:rsidRPr="00CA7E90" w:rsidTr="000B1A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A7E90" w:rsidRPr="00CA7E90" w:rsidRDefault="00CA7E90" w:rsidP="00CA7E90">
            <w:pPr>
              <w:widowControl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7E90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CA7E90" w:rsidRPr="00CA7E90" w:rsidTr="000B1A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A7E90" w:rsidRPr="00CA7E90" w:rsidRDefault="00CA7E90" w:rsidP="00CA7E90">
            <w:pPr>
              <w:widowControl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7E90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CA7E90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CA7E90" w:rsidRPr="00CA7E90" w:rsidTr="000B1A9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A7E90" w:rsidRPr="00CA7E90" w:rsidRDefault="00CA7E90" w:rsidP="00CA7E90">
            <w:pPr>
              <w:widowControl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CA7E9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CA7E90">
              <w:rPr>
                <w:rFonts w:ascii="PT Astra Serif" w:hAnsi="PT Astra Serif"/>
                <w:b/>
                <w:sz w:val="28"/>
                <w:szCs w:val="28"/>
              </w:rPr>
              <w:t xml:space="preserve">я 2021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A7E90" w:rsidRPr="00CA7E90" w:rsidRDefault="00CA7E90" w:rsidP="00CA7E90">
            <w:pPr>
              <w:widowControl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A7E90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72</w:t>
            </w:r>
          </w:p>
        </w:tc>
      </w:tr>
    </w:tbl>
    <w:p w:rsidR="00822938" w:rsidRDefault="00822938" w:rsidP="00822938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22938" w:rsidRDefault="00822938" w:rsidP="00822938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22938" w:rsidRPr="00822938" w:rsidRDefault="00822938" w:rsidP="00822938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32"/>
          <w:szCs w:val="28"/>
        </w:rPr>
      </w:pPr>
      <w:bookmarkStart w:id="0" w:name="_GoBack"/>
      <w:bookmarkEnd w:id="0"/>
    </w:p>
    <w:p w:rsidR="00822938" w:rsidRDefault="005F3FFF" w:rsidP="00822938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630A3">
        <w:rPr>
          <w:rFonts w:ascii="PT Astra Serif" w:hAnsi="PT Astra Serif"/>
          <w:b/>
          <w:sz w:val="28"/>
          <w:szCs w:val="28"/>
        </w:rPr>
        <w:t>О</w:t>
      </w:r>
      <w:r w:rsidR="008B36D7">
        <w:rPr>
          <w:rFonts w:ascii="PT Astra Serif" w:hAnsi="PT Astra Serif"/>
          <w:b/>
          <w:sz w:val="28"/>
          <w:szCs w:val="28"/>
        </w:rPr>
        <w:t xml:space="preserve"> внесении изменений в указ </w:t>
      </w:r>
    </w:p>
    <w:p w:rsidR="00DE2D09" w:rsidRPr="007630A3" w:rsidRDefault="008B36D7" w:rsidP="00822938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Губернатора Ульяновской области от 25.11.2020 № 175 </w:t>
      </w:r>
    </w:p>
    <w:p w:rsidR="00E47C6A" w:rsidRPr="007630A3" w:rsidRDefault="00E47C6A" w:rsidP="00822938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B36D7" w:rsidRDefault="0083764D" w:rsidP="0082293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о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с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т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а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н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о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в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л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я</w:t>
      </w:r>
      <w:r w:rsidR="00770A78">
        <w:rPr>
          <w:rFonts w:ascii="PT Astra Serif" w:hAnsi="PT Astra Serif" w:cs="Arial"/>
          <w:sz w:val="28"/>
          <w:szCs w:val="28"/>
        </w:rPr>
        <w:t xml:space="preserve"> </w:t>
      </w:r>
      <w:r w:rsidR="008B36D7">
        <w:rPr>
          <w:rFonts w:ascii="PT Astra Serif" w:hAnsi="PT Astra Serif" w:cs="Arial"/>
          <w:sz w:val="28"/>
          <w:szCs w:val="28"/>
        </w:rPr>
        <w:t>ю:</w:t>
      </w:r>
    </w:p>
    <w:p w:rsidR="008B36D7" w:rsidRDefault="00842931" w:rsidP="008229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В</w:t>
      </w:r>
      <w:r w:rsidR="008B36D7">
        <w:rPr>
          <w:rFonts w:ascii="PT Astra Serif" w:hAnsi="PT Astra Serif" w:cs="Arial"/>
          <w:sz w:val="28"/>
          <w:szCs w:val="28"/>
        </w:rPr>
        <w:t xml:space="preserve">нести в </w:t>
      </w:r>
      <w:r w:rsidR="00B65A91" w:rsidRPr="007630A3">
        <w:rPr>
          <w:rFonts w:ascii="PT Astra Serif" w:hAnsi="PT Astra Serif" w:cs="Arial"/>
          <w:spacing w:val="2"/>
          <w:sz w:val="28"/>
          <w:szCs w:val="28"/>
        </w:rPr>
        <w:t>П</w:t>
      </w:r>
      <w:r w:rsidR="00387BDE" w:rsidRPr="007630A3">
        <w:rPr>
          <w:rFonts w:ascii="PT Astra Serif" w:hAnsi="PT Astra Serif" w:cs="Arial"/>
          <w:spacing w:val="2"/>
          <w:sz w:val="28"/>
          <w:szCs w:val="28"/>
        </w:rPr>
        <w:t xml:space="preserve">равила </w:t>
      </w:r>
      <w:r w:rsidR="00387BDE" w:rsidRPr="007630A3">
        <w:rPr>
          <w:rFonts w:ascii="PT Astra Serif" w:hAnsi="PT Astra Serif"/>
          <w:sz w:val="28"/>
          <w:szCs w:val="28"/>
        </w:rPr>
        <w:t xml:space="preserve">направления </w:t>
      </w:r>
      <w:r w:rsidR="00E12CB9" w:rsidRPr="007630A3">
        <w:rPr>
          <w:rFonts w:ascii="PT Astra Serif" w:hAnsi="PT Astra Serif"/>
          <w:sz w:val="28"/>
          <w:szCs w:val="28"/>
        </w:rPr>
        <w:t xml:space="preserve">нормативных правовых актов исполнительных органов государственной власти Ульяновской области </w:t>
      </w:r>
      <w:r w:rsidR="00387BDE" w:rsidRPr="007630A3">
        <w:rPr>
          <w:rFonts w:ascii="PT Astra Serif" w:hAnsi="PT Astra Serif"/>
          <w:sz w:val="28"/>
          <w:szCs w:val="28"/>
        </w:rPr>
        <w:t xml:space="preserve">для </w:t>
      </w:r>
      <w:r w:rsidR="00CE01C5">
        <w:rPr>
          <w:rFonts w:ascii="PT Astra Serif" w:hAnsi="PT Astra Serif"/>
          <w:sz w:val="28"/>
          <w:szCs w:val="28"/>
        </w:rPr>
        <w:t xml:space="preserve">их </w:t>
      </w:r>
      <w:r w:rsidR="00E12CB9" w:rsidRPr="007630A3">
        <w:rPr>
          <w:rFonts w:ascii="PT Astra Serif" w:hAnsi="PT Astra Serif"/>
          <w:sz w:val="28"/>
          <w:szCs w:val="28"/>
        </w:rPr>
        <w:t>размещения (</w:t>
      </w:r>
      <w:r w:rsidR="00387BDE" w:rsidRPr="007630A3">
        <w:rPr>
          <w:rFonts w:ascii="PT Astra Serif" w:hAnsi="PT Astra Serif"/>
          <w:sz w:val="28"/>
          <w:szCs w:val="28"/>
        </w:rPr>
        <w:t>опубликования</w:t>
      </w:r>
      <w:r w:rsidR="00E12CB9" w:rsidRPr="007630A3">
        <w:rPr>
          <w:rFonts w:ascii="PT Astra Serif" w:hAnsi="PT Astra Serif"/>
          <w:sz w:val="28"/>
          <w:szCs w:val="28"/>
        </w:rPr>
        <w:t>)</w:t>
      </w:r>
      <w:r w:rsidR="00387BDE" w:rsidRPr="007630A3">
        <w:rPr>
          <w:rFonts w:ascii="PT Astra Serif" w:hAnsi="PT Astra Serif"/>
          <w:sz w:val="28"/>
          <w:szCs w:val="28"/>
        </w:rPr>
        <w:t xml:space="preserve"> на «Официальн</w:t>
      </w:r>
      <w:r w:rsidR="00CE01C5">
        <w:rPr>
          <w:rFonts w:ascii="PT Astra Serif" w:hAnsi="PT Astra Serif"/>
          <w:sz w:val="28"/>
          <w:szCs w:val="28"/>
        </w:rPr>
        <w:t>ом</w:t>
      </w:r>
      <w:r w:rsidR="00387BDE" w:rsidRPr="007630A3">
        <w:rPr>
          <w:rFonts w:ascii="PT Astra Serif" w:hAnsi="PT Astra Serif"/>
          <w:sz w:val="28"/>
          <w:szCs w:val="28"/>
        </w:rPr>
        <w:t xml:space="preserve"> интернет-портал</w:t>
      </w:r>
      <w:r w:rsidR="00CE01C5">
        <w:rPr>
          <w:rFonts w:ascii="PT Astra Serif" w:hAnsi="PT Astra Serif"/>
          <w:sz w:val="28"/>
          <w:szCs w:val="28"/>
        </w:rPr>
        <w:t>е</w:t>
      </w:r>
      <w:r w:rsidR="00387BDE" w:rsidRPr="007630A3">
        <w:rPr>
          <w:rFonts w:ascii="PT Astra Serif" w:hAnsi="PT Astra Serif"/>
          <w:sz w:val="28"/>
          <w:szCs w:val="28"/>
        </w:rPr>
        <w:t xml:space="preserve"> правовой информац</w:t>
      </w:r>
      <w:r w:rsidR="00206FB4" w:rsidRPr="007630A3">
        <w:rPr>
          <w:rFonts w:ascii="PT Astra Serif" w:hAnsi="PT Astra Serif"/>
          <w:sz w:val="28"/>
          <w:szCs w:val="28"/>
        </w:rPr>
        <w:t>ии»</w:t>
      </w:r>
      <w:r w:rsidR="00CE01C5">
        <w:rPr>
          <w:rFonts w:ascii="PT Astra Serif" w:hAnsi="PT Astra Serif"/>
          <w:sz w:val="28"/>
          <w:szCs w:val="28"/>
        </w:rPr>
        <w:t xml:space="preserve"> </w:t>
      </w:r>
      <w:r w:rsidR="00CE01C5" w:rsidRPr="00CE01C5">
        <w:rPr>
          <w:rFonts w:ascii="PT Astra Serif" w:hAnsi="PT Astra Serif" w:cs="PT Astra Serif"/>
          <w:bCs/>
          <w:sz w:val="28"/>
          <w:szCs w:val="28"/>
        </w:rPr>
        <w:t>(</w:t>
      </w:r>
      <w:r w:rsidR="008B36D7" w:rsidRPr="00843A8F">
        <w:rPr>
          <w:rFonts w:ascii="PT Astra Serif" w:hAnsi="PT Astra Serif" w:cs="PT Astra Serif"/>
          <w:bCs/>
          <w:sz w:val="28"/>
          <w:szCs w:val="28"/>
        </w:rPr>
        <w:t>www.pravo.gov.ru</w:t>
      </w:r>
      <w:r w:rsidR="00CE01C5" w:rsidRPr="00CE01C5">
        <w:rPr>
          <w:rFonts w:ascii="PT Astra Serif" w:hAnsi="PT Astra Serif" w:cs="PT Astra Serif"/>
          <w:bCs/>
          <w:sz w:val="28"/>
          <w:szCs w:val="28"/>
        </w:rPr>
        <w:t>)</w:t>
      </w:r>
      <w:r w:rsidR="008B36D7">
        <w:rPr>
          <w:rFonts w:ascii="PT Astra Serif" w:eastAsia="Calibri" w:hAnsi="PT Astra Serif"/>
          <w:sz w:val="28"/>
          <w:szCs w:val="28"/>
        </w:rPr>
        <w:t>, утверждённы</w:t>
      </w:r>
      <w:r w:rsidR="007D61A8">
        <w:rPr>
          <w:rFonts w:ascii="PT Astra Serif" w:eastAsia="Calibri" w:hAnsi="PT Astra Serif"/>
          <w:sz w:val="28"/>
          <w:szCs w:val="28"/>
        </w:rPr>
        <w:t>е</w:t>
      </w:r>
      <w:r w:rsidR="008B36D7">
        <w:rPr>
          <w:rFonts w:ascii="PT Astra Serif" w:eastAsia="Calibri" w:hAnsi="PT Astra Serif"/>
          <w:sz w:val="28"/>
          <w:szCs w:val="28"/>
        </w:rPr>
        <w:t xml:space="preserve"> указом Губернатора Ульяновской области от 25.11.2020 № 175 «Об утверждении </w:t>
      </w:r>
      <w:r w:rsidR="008B36D7" w:rsidRPr="007630A3">
        <w:rPr>
          <w:rFonts w:ascii="PT Astra Serif" w:hAnsi="PT Astra Serif" w:cs="Calibri"/>
          <w:sz w:val="28"/>
          <w:szCs w:val="28"/>
        </w:rPr>
        <w:t xml:space="preserve">Правил направления </w:t>
      </w:r>
      <w:r w:rsidR="008B36D7">
        <w:rPr>
          <w:rFonts w:ascii="PT Astra Serif" w:hAnsi="PT Astra Serif" w:cs="Calibri"/>
          <w:sz w:val="28"/>
          <w:szCs w:val="28"/>
        </w:rPr>
        <w:t xml:space="preserve">нормативных правовых актов исполнительных органов государственной власти Ульяновской области </w:t>
      </w:r>
      <w:r w:rsidR="008B36D7" w:rsidRPr="007630A3">
        <w:rPr>
          <w:rFonts w:ascii="PT Astra Serif" w:hAnsi="PT Astra Serif" w:cs="Calibri"/>
          <w:sz w:val="28"/>
          <w:szCs w:val="28"/>
        </w:rPr>
        <w:t xml:space="preserve">для </w:t>
      </w:r>
      <w:r w:rsidR="008B36D7">
        <w:rPr>
          <w:rFonts w:ascii="PT Astra Serif" w:hAnsi="PT Astra Serif" w:cs="Calibri"/>
          <w:sz w:val="28"/>
          <w:szCs w:val="28"/>
        </w:rPr>
        <w:t xml:space="preserve">их </w:t>
      </w:r>
      <w:r w:rsidR="008B36D7" w:rsidRPr="007630A3">
        <w:rPr>
          <w:rFonts w:ascii="PT Astra Serif" w:hAnsi="PT Astra Serif" w:cs="Calibri"/>
          <w:sz w:val="28"/>
          <w:szCs w:val="28"/>
        </w:rPr>
        <w:t xml:space="preserve">размещения (опубликования) на </w:t>
      </w:r>
      <w:r w:rsidR="008B36D7">
        <w:rPr>
          <w:rFonts w:ascii="PT Astra Serif" w:hAnsi="PT Astra Serif" w:cs="Calibri"/>
          <w:sz w:val="28"/>
          <w:szCs w:val="28"/>
        </w:rPr>
        <w:t>«О</w:t>
      </w:r>
      <w:r w:rsidR="008B36D7" w:rsidRPr="007630A3">
        <w:rPr>
          <w:rFonts w:ascii="PT Astra Serif" w:hAnsi="PT Astra Serif" w:cs="Calibri"/>
          <w:sz w:val="28"/>
          <w:szCs w:val="28"/>
        </w:rPr>
        <w:t>фициальном интернет-портале правовой информации</w:t>
      </w:r>
      <w:r w:rsidR="008B36D7">
        <w:rPr>
          <w:rFonts w:ascii="PT Astra Serif" w:hAnsi="PT Astra Serif" w:cs="Calibri"/>
          <w:sz w:val="28"/>
          <w:szCs w:val="28"/>
        </w:rPr>
        <w:t>»</w:t>
      </w:r>
      <w:r w:rsidR="008B36D7" w:rsidRPr="007630A3">
        <w:rPr>
          <w:rFonts w:ascii="PT Astra Serif" w:hAnsi="PT Astra Serif" w:cs="Calibri"/>
          <w:sz w:val="28"/>
          <w:szCs w:val="28"/>
        </w:rPr>
        <w:t xml:space="preserve"> (</w:t>
      </w:r>
      <w:hyperlink r:id="rId9" w:history="1">
        <w:r w:rsidR="008B36D7" w:rsidRPr="007630A3">
          <w:rPr>
            <w:rStyle w:val="a6"/>
            <w:rFonts w:ascii="PT Astra Serif" w:hAnsi="PT Astra Serif" w:cs="Calibri"/>
            <w:color w:val="auto"/>
            <w:sz w:val="28"/>
            <w:szCs w:val="28"/>
            <w:u w:val="none"/>
          </w:rPr>
          <w:t>www.pravo.gov.ru</w:t>
        </w:r>
        <w:proofErr w:type="gramEnd"/>
      </w:hyperlink>
      <w:r w:rsidR="008B36D7" w:rsidRPr="007630A3">
        <w:rPr>
          <w:rFonts w:ascii="PT Astra Serif" w:hAnsi="PT Astra Serif" w:cs="Calibri"/>
          <w:sz w:val="28"/>
          <w:szCs w:val="28"/>
        </w:rPr>
        <w:t>)</w:t>
      </w:r>
      <w:r w:rsidR="0083764D">
        <w:rPr>
          <w:rFonts w:ascii="PT Astra Serif" w:hAnsi="PT Astra Serif" w:cs="Calibri"/>
          <w:sz w:val="28"/>
          <w:szCs w:val="28"/>
        </w:rPr>
        <w:t>»</w:t>
      </w:r>
      <w:r w:rsidR="008B36D7">
        <w:rPr>
          <w:rFonts w:ascii="PT Astra Serif" w:hAnsi="PT Astra Serif" w:cs="Calibri"/>
          <w:sz w:val="28"/>
          <w:szCs w:val="28"/>
        </w:rPr>
        <w:t>, следующие изменения:</w:t>
      </w:r>
    </w:p>
    <w:p w:rsidR="00834265" w:rsidRDefault="00843A8F" w:rsidP="008229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пункты 3-5 изложить в следующей редакции:</w:t>
      </w:r>
    </w:p>
    <w:p w:rsidR="00A12438" w:rsidRDefault="00843A8F" w:rsidP="00822938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«3. Направление нормативных правовых актов для их размещения (опубликования) на </w:t>
      </w:r>
      <w:r w:rsidRPr="007630A3">
        <w:rPr>
          <w:rFonts w:ascii="PT Astra Serif" w:hAnsi="PT Astra Serif" w:cs="Calibri"/>
          <w:sz w:val="28"/>
          <w:szCs w:val="28"/>
        </w:rPr>
        <w:t>Портал</w:t>
      </w:r>
      <w:r>
        <w:rPr>
          <w:rFonts w:ascii="PT Astra Serif" w:hAnsi="PT Astra Serif" w:cs="Calibri"/>
          <w:sz w:val="28"/>
          <w:szCs w:val="28"/>
        </w:rPr>
        <w:t>е</w:t>
      </w:r>
      <w:r w:rsidRPr="007630A3">
        <w:rPr>
          <w:rFonts w:ascii="PT Astra Serif" w:hAnsi="PT Astra Serif" w:cs="Calibri"/>
          <w:sz w:val="28"/>
          <w:szCs w:val="28"/>
        </w:rPr>
        <w:t xml:space="preserve"> осуществляется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="00723C63">
        <w:rPr>
          <w:rFonts w:ascii="PT Astra Serif" w:hAnsi="PT Astra Serif" w:cs="Calibri"/>
          <w:sz w:val="28"/>
          <w:szCs w:val="28"/>
        </w:rPr>
        <w:t xml:space="preserve">в соответствии </w:t>
      </w:r>
      <w:r w:rsidR="00723C63" w:rsidRPr="00671050">
        <w:rPr>
          <w:rFonts w:ascii="PT Astra Serif" w:hAnsi="PT Astra Serif" w:cs="Calibri"/>
          <w:sz w:val="28"/>
          <w:szCs w:val="28"/>
        </w:rPr>
        <w:t xml:space="preserve">с </w:t>
      </w:r>
      <w:r w:rsidR="00A12438">
        <w:rPr>
          <w:rFonts w:ascii="PT Astra Serif" w:hAnsi="PT Astra Serif" w:cs="PT Astra Serif"/>
          <w:sz w:val="28"/>
          <w:szCs w:val="28"/>
        </w:rPr>
        <w:t xml:space="preserve">техническими требованиями к размещению (опубликованию) законов и иных правовых актов субъектов Российской Федерации </w:t>
      </w:r>
      <w:proofErr w:type="gramStart"/>
      <w:r w:rsidR="00A12438">
        <w:rPr>
          <w:rFonts w:ascii="PT Astra Serif" w:hAnsi="PT Astra Serif" w:cs="PT Astra Serif"/>
          <w:sz w:val="28"/>
          <w:szCs w:val="28"/>
        </w:rPr>
        <w:t>на</w:t>
      </w:r>
      <w:proofErr w:type="gramEnd"/>
      <w:r w:rsidR="00A12438">
        <w:rPr>
          <w:rFonts w:ascii="PT Astra Serif" w:hAnsi="PT Astra Serif" w:cs="PT Astra Serif"/>
          <w:sz w:val="28"/>
          <w:szCs w:val="28"/>
        </w:rPr>
        <w:t xml:space="preserve"> «Официальном интернет-портале </w:t>
      </w:r>
      <w:proofErr w:type="gramStart"/>
      <w:r w:rsidR="00A12438">
        <w:rPr>
          <w:rFonts w:ascii="PT Astra Serif" w:hAnsi="PT Astra Serif" w:cs="PT Astra Serif"/>
          <w:sz w:val="28"/>
          <w:szCs w:val="28"/>
        </w:rPr>
        <w:t>правовой информации» (</w:t>
      </w:r>
      <w:r w:rsidR="00A9641F" w:rsidRPr="00A9641F">
        <w:rPr>
          <w:rFonts w:ascii="PT Astra Serif" w:hAnsi="PT Astra Serif" w:cs="PT Astra Serif"/>
          <w:sz w:val="28"/>
          <w:szCs w:val="28"/>
        </w:rPr>
        <w:t>www.pravo.gov.ru</w:t>
      </w:r>
      <w:r w:rsidR="00A12438">
        <w:rPr>
          <w:rFonts w:ascii="PT Astra Serif" w:hAnsi="PT Astra Serif" w:cs="PT Astra Serif"/>
          <w:sz w:val="28"/>
          <w:szCs w:val="28"/>
        </w:rPr>
        <w:t>)</w:t>
      </w:r>
      <w:r w:rsidR="00A9641F">
        <w:rPr>
          <w:rFonts w:ascii="PT Astra Serif" w:hAnsi="PT Astra Serif" w:cs="PT Astra Serif"/>
          <w:sz w:val="28"/>
          <w:szCs w:val="28"/>
        </w:rPr>
        <w:t xml:space="preserve">, утверждёнными федеральным органом исполнительной власти, уполномоченным на размещение (опубликование) в установленном </w:t>
      </w:r>
      <w:hyperlink r:id="rId10" w:history="1">
        <w:r w:rsidR="00A9641F" w:rsidRPr="00A9641F">
          <w:rPr>
            <w:rFonts w:ascii="PT Astra Serif" w:hAnsi="PT Astra Serif" w:cs="PT Astra Serif"/>
            <w:sz w:val="28"/>
            <w:szCs w:val="28"/>
          </w:rPr>
          <w:t>порядке</w:t>
        </w:r>
      </w:hyperlink>
      <w:r w:rsidR="00A9641F">
        <w:rPr>
          <w:rFonts w:ascii="PT Astra Serif" w:hAnsi="PT Astra Serif" w:cs="PT Astra Serif"/>
          <w:sz w:val="28"/>
          <w:szCs w:val="28"/>
        </w:rPr>
        <w:t xml:space="preserve"> на «Официальном интернет-портале правовой информации» (www.pravo.gov.ru) нормативных правовых актов Российской Федерации и иных актов, для которых в соответствии </w:t>
      </w:r>
      <w:r w:rsidR="002F397F">
        <w:rPr>
          <w:rFonts w:ascii="PT Astra Serif" w:hAnsi="PT Astra Serif" w:cs="PT Astra Serif"/>
          <w:sz w:val="28"/>
          <w:szCs w:val="28"/>
        </w:rPr>
        <w:br/>
      </w:r>
      <w:r w:rsidR="00A9641F">
        <w:rPr>
          <w:rFonts w:ascii="PT Astra Serif" w:hAnsi="PT Astra Serif" w:cs="PT Astra Serif"/>
          <w:sz w:val="28"/>
          <w:szCs w:val="28"/>
        </w:rPr>
        <w:t>с законодательством Российской Федерации предусмотрен такой порядок размещения (опубликования).</w:t>
      </w:r>
      <w:proofErr w:type="gramEnd"/>
    </w:p>
    <w:p w:rsidR="00843A8F" w:rsidRDefault="00843A8F" w:rsidP="00822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</w:t>
      </w:r>
      <w:r w:rsidRPr="007630A3">
        <w:rPr>
          <w:rFonts w:ascii="PT Astra Serif" w:hAnsi="PT Astra Serif" w:cs="Calibri"/>
          <w:sz w:val="28"/>
          <w:szCs w:val="28"/>
        </w:rPr>
        <w:t xml:space="preserve">Организацией, </w:t>
      </w:r>
      <w:r>
        <w:rPr>
          <w:rFonts w:ascii="PT Astra Serif" w:hAnsi="PT Astra Serif" w:cs="Calibri"/>
          <w:sz w:val="28"/>
          <w:szCs w:val="28"/>
        </w:rPr>
        <w:t xml:space="preserve">осуществляющей </w:t>
      </w:r>
      <w:r w:rsidR="002C5F83">
        <w:rPr>
          <w:rFonts w:ascii="PT Astra Serif" w:hAnsi="PT Astra Serif" w:cs="Calibri"/>
          <w:sz w:val="28"/>
          <w:szCs w:val="28"/>
        </w:rPr>
        <w:t xml:space="preserve">направление </w:t>
      </w:r>
      <w:r w:rsidR="006E1407" w:rsidRPr="007630A3">
        <w:rPr>
          <w:rFonts w:ascii="PT Astra Serif" w:hAnsi="PT Astra Serif" w:cs="Calibri"/>
          <w:sz w:val="28"/>
          <w:szCs w:val="28"/>
        </w:rPr>
        <w:t>нормативных правовых актов</w:t>
      </w:r>
      <w:r w:rsidR="006E1407">
        <w:rPr>
          <w:rFonts w:ascii="PT Astra Serif" w:hAnsi="PT Astra Serif" w:cs="Calibri"/>
          <w:sz w:val="28"/>
          <w:szCs w:val="28"/>
        </w:rPr>
        <w:t xml:space="preserve"> </w:t>
      </w:r>
      <w:r w:rsidR="002C5F83">
        <w:rPr>
          <w:rFonts w:ascii="PT Astra Serif" w:hAnsi="PT Astra Serif" w:cs="Calibri"/>
          <w:sz w:val="28"/>
          <w:szCs w:val="28"/>
        </w:rPr>
        <w:t xml:space="preserve">для </w:t>
      </w:r>
      <w:r w:rsidR="006E1407">
        <w:rPr>
          <w:rFonts w:ascii="PT Astra Serif" w:hAnsi="PT Astra Serif" w:cs="Calibri"/>
          <w:sz w:val="28"/>
          <w:szCs w:val="28"/>
        </w:rPr>
        <w:t xml:space="preserve">их </w:t>
      </w:r>
      <w:r w:rsidRPr="007630A3">
        <w:rPr>
          <w:rFonts w:ascii="PT Astra Serif" w:hAnsi="PT Astra Serif" w:cs="Calibri"/>
          <w:sz w:val="28"/>
          <w:szCs w:val="28"/>
        </w:rPr>
        <w:t>размещени</w:t>
      </w:r>
      <w:r w:rsidR="002C5F83">
        <w:rPr>
          <w:rFonts w:ascii="PT Astra Serif" w:hAnsi="PT Astra Serif" w:cs="Calibri"/>
          <w:sz w:val="28"/>
          <w:szCs w:val="28"/>
        </w:rPr>
        <w:t>я</w:t>
      </w:r>
      <w:r w:rsidRPr="007630A3">
        <w:rPr>
          <w:rFonts w:ascii="PT Astra Serif" w:hAnsi="PT Astra Serif" w:cs="Calibri"/>
          <w:sz w:val="28"/>
          <w:szCs w:val="28"/>
        </w:rPr>
        <w:t xml:space="preserve"> (опубликовани</w:t>
      </w:r>
      <w:r w:rsidR="00C55F11">
        <w:rPr>
          <w:rFonts w:ascii="PT Astra Serif" w:hAnsi="PT Astra Serif" w:cs="Calibri"/>
          <w:sz w:val="28"/>
          <w:szCs w:val="28"/>
        </w:rPr>
        <w:t>я</w:t>
      </w:r>
      <w:r w:rsidRPr="007630A3">
        <w:rPr>
          <w:rFonts w:ascii="PT Astra Serif" w:hAnsi="PT Astra Serif" w:cs="Calibri"/>
          <w:sz w:val="28"/>
          <w:szCs w:val="28"/>
        </w:rPr>
        <w:t>) на Портале</w:t>
      </w:r>
      <w:r>
        <w:rPr>
          <w:rFonts w:ascii="PT Astra Serif" w:hAnsi="PT Astra Serif" w:cs="Calibri"/>
          <w:sz w:val="28"/>
          <w:szCs w:val="28"/>
        </w:rPr>
        <w:t>,</w:t>
      </w:r>
      <w:r w:rsidRPr="007630A3">
        <w:rPr>
          <w:rFonts w:ascii="PT Astra Serif" w:hAnsi="PT Astra Serif" w:cs="Calibri"/>
          <w:sz w:val="28"/>
          <w:szCs w:val="28"/>
        </w:rPr>
        <w:t xml:space="preserve"> является областное государственное казённое учреждение «Корпорация развития </w:t>
      </w:r>
      <w:proofErr w:type="gramStart"/>
      <w:r w:rsidRPr="007630A3">
        <w:rPr>
          <w:rFonts w:ascii="PT Astra Serif" w:hAnsi="PT Astra Serif" w:cs="Calibri"/>
          <w:sz w:val="28"/>
          <w:szCs w:val="28"/>
        </w:rPr>
        <w:t>интернет-технологий</w:t>
      </w:r>
      <w:proofErr w:type="gramEnd"/>
      <w:r w:rsidRPr="007630A3">
        <w:rPr>
          <w:rFonts w:ascii="PT Astra Serif" w:hAnsi="PT Astra Serif" w:cs="Calibri"/>
          <w:sz w:val="28"/>
          <w:szCs w:val="28"/>
        </w:rPr>
        <w:t xml:space="preserve"> – многофункциональный центр предоставления государственных </w:t>
      </w:r>
      <w:r>
        <w:rPr>
          <w:rFonts w:ascii="PT Astra Serif" w:hAnsi="PT Astra Serif" w:cs="Calibri"/>
          <w:sz w:val="28"/>
          <w:szCs w:val="28"/>
        </w:rPr>
        <w:t xml:space="preserve">                                      </w:t>
      </w:r>
      <w:r w:rsidRPr="007630A3">
        <w:rPr>
          <w:rFonts w:ascii="PT Astra Serif" w:hAnsi="PT Astra Serif" w:cs="Calibri"/>
          <w:sz w:val="28"/>
          <w:szCs w:val="28"/>
        </w:rPr>
        <w:t xml:space="preserve">и муниципальных услуг в Ульяновской области» (далее – </w:t>
      </w:r>
      <w:r w:rsidRPr="00FA143D">
        <w:rPr>
          <w:rFonts w:ascii="PT Astra Serif" w:hAnsi="PT Astra Serif" w:cs="Calibri"/>
          <w:sz w:val="28"/>
          <w:szCs w:val="28"/>
        </w:rPr>
        <w:t>У</w:t>
      </w:r>
      <w:r w:rsidRPr="007630A3">
        <w:rPr>
          <w:rFonts w:ascii="PT Astra Serif" w:hAnsi="PT Astra Serif" w:cs="Calibri"/>
          <w:sz w:val="28"/>
          <w:szCs w:val="28"/>
        </w:rPr>
        <w:t>полномоченная организация).</w:t>
      </w:r>
    </w:p>
    <w:p w:rsidR="00843A8F" w:rsidRDefault="00843A8F" w:rsidP="00822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5. </w:t>
      </w:r>
      <w:r w:rsidRPr="007630A3">
        <w:rPr>
          <w:rFonts w:ascii="PT Astra Serif" w:hAnsi="PT Astra Serif" w:cs="PT Astra Serif"/>
          <w:sz w:val="28"/>
          <w:szCs w:val="28"/>
        </w:rPr>
        <w:t xml:space="preserve">Размещение (опубликование) нормативного правового акта </w:t>
      </w:r>
      <w:r w:rsidRPr="007630A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Портале осуществляется </w:t>
      </w:r>
      <w:r w:rsidR="006E1407">
        <w:rPr>
          <w:rFonts w:ascii="PT Astra Serif" w:hAnsi="PT Astra Serif" w:cs="PT Astra Serif"/>
          <w:sz w:val="28"/>
          <w:szCs w:val="28"/>
        </w:rPr>
        <w:t xml:space="preserve">в сроки, установленные Законом Ульяновской области от 29.11.2005 № 136-ЗО «О порядке опубликования и вступления </w:t>
      </w:r>
      <w:r w:rsidR="009F0D1A">
        <w:rPr>
          <w:rFonts w:ascii="PT Astra Serif" w:hAnsi="PT Astra Serif" w:cs="PT Astra Serif"/>
          <w:sz w:val="28"/>
          <w:szCs w:val="28"/>
        </w:rPr>
        <w:br/>
      </w:r>
      <w:r w:rsidR="006E1407">
        <w:rPr>
          <w:rFonts w:ascii="PT Astra Serif" w:hAnsi="PT Astra Serif" w:cs="PT Astra Serif"/>
          <w:sz w:val="28"/>
          <w:szCs w:val="28"/>
        </w:rPr>
        <w:t>в силу нормативных правовых актов Ульяновской области</w:t>
      </w:r>
      <w:r w:rsidR="009F0D1A">
        <w:rPr>
          <w:rFonts w:ascii="PT Astra Serif" w:hAnsi="PT Astra Serif" w:cs="PT Astra Serif"/>
          <w:sz w:val="28"/>
          <w:szCs w:val="28"/>
        </w:rPr>
        <w:t>»</w:t>
      </w:r>
      <w:r w:rsidRPr="007630A3">
        <w:rPr>
          <w:rFonts w:ascii="PT Astra Serif" w:hAnsi="PT Astra Serif" w:cs="PT Astra Serif"/>
          <w:sz w:val="28"/>
          <w:szCs w:val="28"/>
        </w:rPr>
        <w:t>.</w:t>
      </w:r>
      <w:r w:rsidR="006E1407">
        <w:rPr>
          <w:rFonts w:ascii="PT Astra Serif" w:hAnsi="PT Astra Serif" w:cs="PT Astra Serif"/>
          <w:sz w:val="28"/>
          <w:szCs w:val="28"/>
        </w:rPr>
        <w:t>»</w:t>
      </w:r>
      <w:r w:rsidR="009F0D1A">
        <w:rPr>
          <w:rFonts w:ascii="PT Astra Serif" w:hAnsi="PT Astra Serif" w:cs="PT Astra Serif"/>
          <w:sz w:val="28"/>
          <w:szCs w:val="28"/>
        </w:rPr>
        <w:t>;</w:t>
      </w:r>
    </w:p>
    <w:p w:rsidR="009D2CBF" w:rsidRDefault="009D2CBF" w:rsidP="00822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2) пункт 10 изложить в следующей редакции:</w:t>
      </w:r>
    </w:p>
    <w:p w:rsidR="009D2CBF" w:rsidRDefault="009D2CBF" w:rsidP="00822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«10. </w:t>
      </w:r>
      <w:proofErr w:type="gramStart"/>
      <w:r w:rsidR="004D5F0B" w:rsidRPr="007630A3">
        <w:rPr>
          <w:rFonts w:ascii="PT Astra Serif" w:hAnsi="PT Astra Serif" w:cs="Calibri"/>
          <w:sz w:val="28"/>
          <w:szCs w:val="28"/>
        </w:rPr>
        <w:t xml:space="preserve">В случае направления </w:t>
      </w:r>
      <w:r w:rsidR="004D5F0B">
        <w:rPr>
          <w:rFonts w:ascii="PT Astra Serif" w:hAnsi="PT Astra Serif" w:cs="Calibri"/>
          <w:sz w:val="28"/>
          <w:szCs w:val="28"/>
        </w:rPr>
        <w:t xml:space="preserve">руководителем исполнительного органа </w:t>
      </w:r>
      <w:r w:rsidR="009715BC">
        <w:rPr>
          <w:rFonts w:ascii="PT Astra Serif" w:hAnsi="PT Astra Serif" w:cs="Calibri"/>
          <w:sz w:val="28"/>
          <w:szCs w:val="28"/>
        </w:rPr>
        <w:br/>
      </w:r>
      <w:r w:rsidR="004D5F0B">
        <w:rPr>
          <w:rFonts w:ascii="PT Astra Serif" w:hAnsi="PT Astra Serif" w:cs="Calibri"/>
          <w:sz w:val="28"/>
          <w:szCs w:val="28"/>
        </w:rPr>
        <w:t xml:space="preserve">в Уполномоченную организацию </w:t>
      </w:r>
      <w:r w:rsidR="004D5F0B" w:rsidRPr="007630A3">
        <w:rPr>
          <w:rFonts w:ascii="PT Astra Serif" w:hAnsi="PT Astra Serif" w:cs="Calibri"/>
          <w:sz w:val="28"/>
          <w:szCs w:val="28"/>
        </w:rPr>
        <w:t>электронн</w:t>
      </w:r>
      <w:r w:rsidR="004D5F0B">
        <w:rPr>
          <w:rFonts w:ascii="PT Astra Serif" w:hAnsi="PT Astra Serif" w:cs="Calibri"/>
          <w:sz w:val="28"/>
          <w:szCs w:val="28"/>
        </w:rPr>
        <w:t>ого</w:t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 образ</w:t>
      </w:r>
      <w:r w:rsidR="004D5F0B">
        <w:rPr>
          <w:rFonts w:ascii="PT Astra Serif" w:hAnsi="PT Astra Serif" w:cs="Calibri"/>
          <w:sz w:val="28"/>
          <w:szCs w:val="28"/>
        </w:rPr>
        <w:t>а</w:t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 нормативного правового акта и электронной версии текста нормативного правового акта </w:t>
      </w:r>
      <w:r w:rsidR="004D5F0B">
        <w:rPr>
          <w:rFonts w:ascii="PT Astra Serif" w:hAnsi="PT Astra Serif" w:cs="Calibri"/>
          <w:sz w:val="28"/>
          <w:szCs w:val="28"/>
        </w:rPr>
        <w:t xml:space="preserve">по истечении </w:t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срока, </w:t>
      </w:r>
      <w:r w:rsidR="004D5F0B">
        <w:rPr>
          <w:rFonts w:ascii="PT Astra Serif" w:hAnsi="PT Astra Serif" w:cs="Calibri"/>
          <w:sz w:val="28"/>
          <w:szCs w:val="28"/>
        </w:rPr>
        <w:t xml:space="preserve">установленного </w:t>
      </w:r>
      <w:r w:rsidR="004D5F0B" w:rsidRPr="007630A3">
        <w:rPr>
          <w:rFonts w:ascii="PT Astra Serif" w:hAnsi="PT Astra Serif" w:cs="Calibri"/>
          <w:sz w:val="28"/>
          <w:szCs w:val="28"/>
        </w:rPr>
        <w:t>пункт</w:t>
      </w:r>
      <w:r w:rsidR="004D5F0B">
        <w:rPr>
          <w:rFonts w:ascii="PT Astra Serif" w:hAnsi="PT Astra Serif" w:cs="Calibri"/>
          <w:sz w:val="28"/>
          <w:szCs w:val="28"/>
        </w:rPr>
        <w:t>ом</w:t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 </w:t>
      </w:r>
      <w:r w:rsidR="004D5F0B">
        <w:rPr>
          <w:rFonts w:ascii="PT Astra Serif" w:hAnsi="PT Astra Serif" w:cs="Calibri"/>
          <w:sz w:val="28"/>
          <w:szCs w:val="28"/>
        </w:rPr>
        <w:t>6</w:t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 настоящих Правил, </w:t>
      </w:r>
      <w:r w:rsidR="009715BC">
        <w:rPr>
          <w:rFonts w:ascii="PT Astra Serif" w:hAnsi="PT Astra Serif" w:cs="PT Astra Serif"/>
          <w:sz w:val="28"/>
          <w:szCs w:val="28"/>
        </w:rPr>
        <w:t>направление такого нормативного правового акта для его размещения (опубликования)</w:t>
      </w:r>
      <w:r w:rsidR="004D5F0B">
        <w:rPr>
          <w:rFonts w:ascii="PT Astra Serif" w:hAnsi="PT Astra Serif" w:cs="Calibri"/>
          <w:sz w:val="28"/>
          <w:szCs w:val="28"/>
        </w:rPr>
        <w:t xml:space="preserve"> на Портале </w:t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осуществляется </w:t>
      </w:r>
      <w:r w:rsidR="004D5F0B">
        <w:rPr>
          <w:rFonts w:ascii="PT Astra Serif" w:hAnsi="PT Astra Serif" w:cs="Calibri"/>
          <w:sz w:val="28"/>
          <w:szCs w:val="28"/>
        </w:rPr>
        <w:t>У</w:t>
      </w:r>
      <w:r w:rsidR="004D5F0B" w:rsidRPr="007630A3">
        <w:rPr>
          <w:rFonts w:ascii="PT Astra Serif" w:hAnsi="PT Astra Serif" w:cs="Calibri"/>
          <w:sz w:val="28"/>
          <w:szCs w:val="28"/>
        </w:rPr>
        <w:t>полномоченной организаци</w:t>
      </w:r>
      <w:r w:rsidR="004D5F0B">
        <w:rPr>
          <w:rFonts w:ascii="PT Astra Serif" w:hAnsi="PT Astra Serif" w:cs="Calibri"/>
          <w:sz w:val="28"/>
          <w:szCs w:val="28"/>
        </w:rPr>
        <w:t>ей</w:t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 </w:t>
      </w:r>
      <w:r w:rsidR="00C80158">
        <w:rPr>
          <w:rFonts w:ascii="PT Astra Serif" w:hAnsi="PT Astra Serif" w:cs="Calibri"/>
          <w:sz w:val="28"/>
          <w:szCs w:val="28"/>
        </w:rPr>
        <w:t>в течение трёх рабочих дней</w:t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 </w:t>
      </w:r>
      <w:r w:rsidR="00085B03">
        <w:rPr>
          <w:rFonts w:ascii="PT Astra Serif" w:hAnsi="PT Astra Serif" w:cs="Calibri"/>
          <w:sz w:val="28"/>
          <w:szCs w:val="28"/>
        </w:rPr>
        <w:br/>
      </w:r>
      <w:r w:rsidR="004D5F0B" w:rsidRPr="007630A3">
        <w:rPr>
          <w:rFonts w:ascii="PT Astra Serif" w:hAnsi="PT Astra Serif" w:cs="Calibri"/>
          <w:sz w:val="28"/>
          <w:szCs w:val="28"/>
        </w:rPr>
        <w:t xml:space="preserve">со дня </w:t>
      </w:r>
      <w:r w:rsidR="004D5F0B">
        <w:rPr>
          <w:rFonts w:ascii="PT Astra Serif" w:hAnsi="PT Astra Serif" w:cs="Calibri"/>
          <w:sz w:val="28"/>
          <w:szCs w:val="28"/>
        </w:rPr>
        <w:t>получения указанных электронного образа и электронной версии,</w:t>
      </w:r>
      <w:r w:rsidR="007E3620">
        <w:rPr>
          <w:rFonts w:ascii="PT Astra Serif" w:hAnsi="PT Astra Serif" w:cs="Calibri"/>
          <w:sz w:val="28"/>
          <w:szCs w:val="28"/>
        </w:rPr>
        <w:br/>
      </w:r>
      <w:r w:rsidR="004D5F0B">
        <w:rPr>
          <w:rFonts w:ascii="PT Astra Serif" w:hAnsi="PT Astra Serif" w:cs="Calibri"/>
          <w:sz w:val="28"/>
          <w:szCs w:val="28"/>
        </w:rPr>
        <w:t>но не позднее</w:t>
      </w:r>
      <w:proofErr w:type="gramEnd"/>
      <w:r w:rsidR="004D5F0B">
        <w:rPr>
          <w:rFonts w:ascii="PT Astra Serif" w:hAnsi="PT Astra Serif" w:cs="Calibri"/>
          <w:sz w:val="28"/>
          <w:szCs w:val="28"/>
        </w:rPr>
        <w:t xml:space="preserve"> сроков, </w:t>
      </w:r>
      <w:r w:rsidR="009715BC">
        <w:rPr>
          <w:rFonts w:ascii="PT Astra Serif" w:hAnsi="PT Astra Serif" w:cs="PT Astra Serif"/>
          <w:sz w:val="28"/>
          <w:szCs w:val="28"/>
        </w:rPr>
        <w:t xml:space="preserve">установленных Законом Ульяновской области </w:t>
      </w:r>
      <w:r w:rsidR="007E3620">
        <w:rPr>
          <w:rFonts w:ascii="PT Astra Serif" w:hAnsi="PT Astra Serif" w:cs="PT Astra Serif"/>
          <w:sz w:val="28"/>
          <w:szCs w:val="28"/>
        </w:rPr>
        <w:br/>
      </w:r>
      <w:r w:rsidR="009715BC">
        <w:rPr>
          <w:rFonts w:ascii="PT Astra Serif" w:hAnsi="PT Astra Serif" w:cs="PT Astra Serif"/>
          <w:sz w:val="28"/>
          <w:szCs w:val="28"/>
        </w:rPr>
        <w:t xml:space="preserve">от 29.11.2005 № 136-ЗО «О порядке опубликования и вступления </w:t>
      </w:r>
      <w:r w:rsidR="009715BC">
        <w:rPr>
          <w:rFonts w:ascii="PT Astra Serif" w:hAnsi="PT Astra Serif" w:cs="PT Astra Serif"/>
          <w:sz w:val="28"/>
          <w:szCs w:val="28"/>
        </w:rPr>
        <w:br/>
        <w:t>в силу нормативных правовых актов Ульяновской области»</w:t>
      </w:r>
      <w:proofErr w:type="gramStart"/>
      <w:r w:rsidR="004D5F0B" w:rsidRPr="007630A3">
        <w:rPr>
          <w:rFonts w:ascii="PT Astra Serif" w:hAnsi="PT Astra Serif" w:cs="Calibri"/>
          <w:sz w:val="28"/>
          <w:szCs w:val="28"/>
        </w:rPr>
        <w:t>.</w:t>
      </w:r>
      <w:r w:rsidR="009715BC">
        <w:rPr>
          <w:rFonts w:ascii="PT Astra Serif" w:hAnsi="PT Astra Serif" w:cs="Calibri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C55F11" w:rsidRDefault="002515E5" w:rsidP="0082293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C55F11">
        <w:rPr>
          <w:rFonts w:ascii="PT Astra Serif" w:hAnsi="PT Astra Serif" w:cs="PT Astra Serif"/>
          <w:sz w:val="28"/>
          <w:szCs w:val="28"/>
        </w:rPr>
        <w:t>пункте 11:</w:t>
      </w:r>
    </w:p>
    <w:p w:rsidR="002515E5" w:rsidRDefault="0033574E" w:rsidP="00822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C55F11">
        <w:rPr>
          <w:rFonts w:ascii="PT Astra Serif" w:hAnsi="PT Astra Serif" w:cs="PT Astra Serif"/>
          <w:sz w:val="28"/>
          <w:szCs w:val="28"/>
        </w:rPr>
        <w:t xml:space="preserve">в </w:t>
      </w:r>
      <w:r w:rsidR="002515E5">
        <w:rPr>
          <w:rFonts w:ascii="PT Astra Serif" w:hAnsi="PT Astra Serif" w:cs="PT Astra Serif"/>
          <w:sz w:val="28"/>
          <w:szCs w:val="28"/>
        </w:rPr>
        <w:t>абзаце втором слова «размещение (опубликование)</w:t>
      </w:r>
      <w:r w:rsidR="00C55F11">
        <w:rPr>
          <w:rFonts w:ascii="PT Astra Serif" w:hAnsi="PT Astra Serif" w:cs="PT Astra Serif"/>
          <w:sz w:val="28"/>
          <w:szCs w:val="28"/>
        </w:rPr>
        <w:t xml:space="preserve"> нормативного правового акта</w:t>
      </w:r>
      <w:r w:rsidR="002515E5">
        <w:rPr>
          <w:rFonts w:ascii="PT Astra Serif" w:hAnsi="PT Astra Serif" w:cs="PT Astra Serif"/>
          <w:sz w:val="28"/>
          <w:szCs w:val="28"/>
        </w:rPr>
        <w:t xml:space="preserve">» заменить словами «направление </w:t>
      </w:r>
      <w:r w:rsidR="00C55F11">
        <w:rPr>
          <w:rFonts w:ascii="PT Astra Serif" w:hAnsi="PT Astra Serif" w:cs="PT Astra Serif"/>
          <w:sz w:val="28"/>
          <w:szCs w:val="28"/>
        </w:rPr>
        <w:t xml:space="preserve">нормативного правового акта </w:t>
      </w:r>
      <w:r w:rsidR="002515E5">
        <w:rPr>
          <w:rFonts w:ascii="PT Astra Serif" w:hAnsi="PT Astra Serif" w:cs="PT Astra Serif"/>
          <w:sz w:val="28"/>
          <w:szCs w:val="28"/>
        </w:rPr>
        <w:t xml:space="preserve">для </w:t>
      </w:r>
      <w:r w:rsidR="00C55F11">
        <w:rPr>
          <w:rFonts w:ascii="PT Astra Serif" w:hAnsi="PT Astra Serif" w:cs="PT Astra Serif"/>
          <w:sz w:val="28"/>
          <w:szCs w:val="28"/>
        </w:rPr>
        <w:t xml:space="preserve">его </w:t>
      </w:r>
      <w:r w:rsidR="002515E5">
        <w:rPr>
          <w:rFonts w:ascii="PT Astra Serif" w:hAnsi="PT Astra Serif" w:cs="PT Astra Serif"/>
          <w:sz w:val="28"/>
          <w:szCs w:val="28"/>
        </w:rPr>
        <w:t>размещения (опубликования)»;</w:t>
      </w:r>
    </w:p>
    <w:p w:rsidR="002515E5" w:rsidRPr="002515E5" w:rsidRDefault="0033574E" w:rsidP="00822938">
      <w:pPr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2515E5" w:rsidRPr="002515E5"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2515E5">
        <w:rPr>
          <w:rFonts w:ascii="PT Astra Serif" w:hAnsi="PT Astra Serif" w:cs="PT Astra Serif"/>
          <w:sz w:val="28"/>
          <w:szCs w:val="28"/>
        </w:rPr>
        <w:t>пятом</w:t>
      </w:r>
      <w:r w:rsidR="002515E5" w:rsidRPr="002515E5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671050" w:rsidRPr="002515E5">
        <w:rPr>
          <w:rFonts w:ascii="PT Astra Serif" w:hAnsi="PT Astra Serif" w:cs="PT Astra Serif"/>
          <w:sz w:val="28"/>
          <w:szCs w:val="28"/>
        </w:rPr>
        <w:t xml:space="preserve">опубликование </w:t>
      </w:r>
      <w:r w:rsidR="002515E5" w:rsidRPr="002515E5">
        <w:rPr>
          <w:rFonts w:ascii="PT Astra Serif" w:hAnsi="PT Astra Serif" w:cs="PT Astra Serif"/>
          <w:sz w:val="28"/>
          <w:szCs w:val="28"/>
        </w:rPr>
        <w:t>(</w:t>
      </w:r>
      <w:r w:rsidR="00671050" w:rsidRPr="002515E5">
        <w:rPr>
          <w:rFonts w:ascii="PT Astra Serif" w:hAnsi="PT Astra Serif" w:cs="PT Astra Serif"/>
          <w:sz w:val="28"/>
          <w:szCs w:val="28"/>
        </w:rPr>
        <w:t>размещение</w:t>
      </w:r>
      <w:r w:rsidR="002515E5" w:rsidRPr="002515E5">
        <w:rPr>
          <w:rFonts w:ascii="PT Astra Serif" w:hAnsi="PT Astra Serif" w:cs="PT Astra Serif"/>
          <w:sz w:val="28"/>
          <w:szCs w:val="28"/>
        </w:rPr>
        <w:t>)</w:t>
      </w:r>
      <w:r w:rsidR="002515E5">
        <w:rPr>
          <w:rFonts w:ascii="PT Astra Serif" w:hAnsi="PT Astra Serif" w:cs="PT Astra Serif"/>
          <w:sz w:val="28"/>
          <w:szCs w:val="28"/>
        </w:rPr>
        <w:t xml:space="preserve"> такого нормативного правового акта</w:t>
      </w:r>
      <w:r w:rsidR="002515E5" w:rsidRPr="002515E5">
        <w:rPr>
          <w:rFonts w:ascii="PT Astra Serif" w:hAnsi="PT Astra Serif" w:cs="PT Astra Serif"/>
          <w:sz w:val="28"/>
          <w:szCs w:val="28"/>
        </w:rPr>
        <w:t xml:space="preserve">» заменить словами «направление </w:t>
      </w:r>
      <w:r w:rsidR="00C55F11">
        <w:rPr>
          <w:rFonts w:ascii="PT Astra Serif" w:hAnsi="PT Astra Serif" w:cs="PT Astra Serif"/>
          <w:sz w:val="28"/>
          <w:szCs w:val="28"/>
        </w:rPr>
        <w:t xml:space="preserve">такого нормативного правового акта </w:t>
      </w:r>
      <w:r w:rsidR="002515E5" w:rsidRPr="002515E5">
        <w:rPr>
          <w:rFonts w:ascii="PT Astra Serif" w:hAnsi="PT Astra Serif" w:cs="PT Astra Serif"/>
          <w:sz w:val="28"/>
          <w:szCs w:val="28"/>
        </w:rPr>
        <w:t xml:space="preserve">для </w:t>
      </w:r>
      <w:r w:rsidR="00C55F11">
        <w:rPr>
          <w:rFonts w:ascii="PT Astra Serif" w:hAnsi="PT Astra Serif" w:cs="PT Astra Serif"/>
          <w:sz w:val="28"/>
          <w:szCs w:val="28"/>
        </w:rPr>
        <w:t xml:space="preserve">его </w:t>
      </w:r>
      <w:r w:rsidR="002515E5" w:rsidRPr="002515E5">
        <w:rPr>
          <w:rFonts w:ascii="PT Astra Serif" w:hAnsi="PT Astra Serif" w:cs="PT Astra Serif"/>
          <w:sz w:val="28"/>
          <w:szCs w:val="28"/>
        </w:rPr>
        <w:t>размещения (опубликования)</w:t>
      </w:r>
      <w:r w:rsidR="00E530DE">
        <w:rPr>
          <w:rFonts w:ascii="PT Astra Serif" w:hAnsi="PT Astra Serif" w:cs="PT Astra Serif"/>
          <w:sz w:val="28"/>
          <w:szCs w:val="28"/>
        </w:rPr>
        <w:t>».</w:t>
      </w:r>
    </w:p>
    <w:p w:rsidR="00293EE6" w:rsidRPr="007630A3" w:rsidRDefault="00A72B83" w:rsidP="008229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7630A3">
        <w:rPr>
          <w:rFonts w:ascii="PT Astra Serif" w:hAnsi="PT Astra Serif" w:cs="Arial"/>
          <w:spacing w:val="2"/>
          <w:sz w:val="28"/>
          <w:szCs w:val="28"/>
        </w:rPr>
        <w:t>2</w:t>
      </w:r>
      <w:r w:rsidR="00834265" w:rsidRPr="007630A3">
        <w:rPr>
          <w:rFonts w:ascii="PT Astra Serif" w:hAnsi="PT Astra Serif" w:cs="Arial"/>
          <w:spacing w:val="2"/>
          <w:sz w:val="28"/>
          <w:szCs w:val="28"/>
        </w:rPr>
        <w:t>. Настоящий указ в</w:t>
      </w:r>
      <w:r w:rsidR="00293EE6" w:rsidRPr="007630A3">
        <w:rPr>
          <w:rFonts w:ascii="PT Astra Serif" w:hAnsi="PT Astra Serif" w:cs="Arial"/>
          <w:spacing w:val="2"/>
          <w:sz w:val="28"/>
          <w:szCs w:val="28"/>
        </w:rPr>
        <w:t>ступает с силу на следующий день после дня его официального опубликования.</w:t>
      </w:r>
    </w:p>
    <w:p w:rsidR="00E47C6A" w:rsidRPr="007630A3" w:rsidRDefault="00E47C6A" w:rsidP="0082293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left="-142"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834265" w:rsidRDefault="00822938" w:rsidP="0082293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 </w:t>
      </w:r>
    </w:p>
    <w:p w:rsidR="00822938" w:rsidRPr="007630A3" w:rsidRDefault="00822938" w:rsidP="0082293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540510" w:rsidRDefault="00540510" w:rsidP="008229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Временно исполняющий </w:t>
      </w:r>
    </w:p>
    <w:p w:rsidR="00E56835" w:rsidRPr="007D119B" w:rsidRDefault="00540510" w:rsidP="008229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обязанности </w:t>
      </w:r>
      <w:r w:rsidR="00997739" w:rsidRPr="007630A3">
        <w:rPr>
          <w:rFonts w:ascii="PT Astra Serif" w:hAnsi="PT Astra Serif" w:cs="Arial"/>
          <w:spacing w:val="2"/>
          <w:sz w:val="28"/>
          <w:szCs w:val="28"/>
        </w:rPr>
        <w:t>Губернатор</w:t>
      </w:r>
      <w:r w:rsidR="009A6128">
        <w:rPr>
          <w:rFonts w:ascii="PT Astra Serif" w:hAnsi="PT Astra Serif" w:cs="Arial"/>
          <w:spacing w:val="2"/>
          <w:sz w:val="28"/>
          <w:szCs w:val="28"/>
        </w:rPr>
        <w:t>а</w:t>
      </w:r>
      <w:r w:rsidR="00997739" w:rsidRPr="007630A3">
        <w:rPr>
          <w:rFonts w:ascii="PT Astra Serif" w:hAnsi="PT Astra Serif" w:cs="Arial"/>
          <w:spacing w:val="2"/>
          <w:sz w:val="28"/>
          <w:szCs w:val="28"/>
        </w:rPr>
        <w:t xml:space="preserve"> области</w:t>
      </w:r>
      <w:r w:rsidR="00997739"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="00997739"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="00997739"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="00997739" w:rsidRPr="007630A3">
        <w:rPr>
          <w:rFonts w:ascii="PT Astra Serif" w:hAnsi="PT Astra Serif" w:cs="Arial"/>
          <w:spacing w:val="2"/>
          <w:sz w:val="28"/>
          <w:szCs w:val="28"/>
        </w:rPr>
        <w:tab/>
      </w:r>
      <w:r w:rsidR="00997739" w:rsidRPr="007630A3">
        <w:rPr>
          <w:rFonts w:ascii="PT Astra Serif" w:hAnsi="PT Astra Serif" w:cs="Arial"/>
          <w:spacing w:val="2"/>
          <w:sz w:val="28"/>
          <w:szCs w:val="28"/>
        </w:rPr>
        <w:tab/>
      </w:r>
      <w:r>
        <w:rPr>
          <w:rFonts w:ascii="PT Astra Serif" w:hAnsi="PT Astra Serif" w:cs="Arial"/>
          <w:spacing w:val="2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А.Ю.Русских</w:t>
      </w:r>
      <w:proofErr w:type="spellEnd"/>
    </w:p>
    <w:sectPr w:rsidR="00E56835" w:rsidRPr="007D119B" w:rsidSect="008A317D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0" w:rsidRDefault="006E3380">
      <w:r>
        <w:separator/>
      </w:r>
    </w:p>
  </w:endnote>
  <w:endnote w:type="continuationSeparator" w:id="0">
    <w:p w:rsidR="006E3380" w:rsidRDefault="006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38" w:rsidRPr="00822938" w:rsidRDefault="00822938" w:rsidP="00822938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0" w:rsidRDefault="006E3380">
      <w:r>
        <w:separator/>
      </w:r>
    </w:p>
  </w:footnote>
  <w:footnote w:type="continuationSeparator" w:id="0">
    <w:p w:rsidR="006E3380" w:rsidRDefault="006E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3F" w:rsidRPr="00822938" w:rsidRDefault="0075563F" w:rsidP="00822938">
    <w:pPr>
      <w:pStyle w:val="a8"/>
      <w:jc w:val="center"/>
      <w:rPr>
        <w:rFonts w:ascii="PT Astra Serif" w:hAnsi="PT Astra Serif"/>
        <w:sz w:val="28"/>
        <w:szCs w:val="28"/>
      </w:rPr>
    </w:pPr>
    <w:r w:rsidRPr="003A2FFB">
      <w:rPr>
        <w:rFonts w:ascii="PT Astra Serif" w:hAnsi="PT Astra Serif"/>
        <w:sz w:val="28"/>
        <w:szCs w:val="28"/>
      </w:rPr>
      <w:fldChar w:fldCharType="begin"/>
    </w:r>
    <w:r w:rsidRPr="003A2FFB">
      <w:rPr>
        <w:rFonts w:ascii="PT Astra Serif" w:hAnsi="PT Astra Serif"/>
        <w:sz w:val="28"/>
        <w:szCs w:val="28"/>
      </w:rPr>
      <w:instrText>PAGE   \* MERGEFORMAT</w:instrText>
    </w:r>
    <w:r w:rsidRPr="003A2FFB">
      <w:rPr>
        <w:rFonts w:ascii="PT Astra Serif" w:hAnsi="PT Astra Serif"/>
        <w:sz w:val="28"/>
        <w:szCs w:val="28"/>
      </w:rPr>
      <w:fldChar w:fldCharType="separate"/>
    </w:r>
    <w:r w:rsidR="00CA7E90">
      <w:rPr>
        <w:rFonts w:ascii="PT Astra Serif" w:hAnsi="PT Astra Serif"/>
        <w:noProof/>
        <w:sz w:val="28"/>
        <w:szCs w:val="28"/>
      </w:rPr>
      <w:t>2</w:t>
    </w:r>
    <w:r w:rsidRPr="003A2FF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625"/>
    <w:multiLevelType w:val="hybridMultilevel"/>
    <w:tmpl w:val="B83C7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62858"/>
    <w:multiLevelType w:val="hybridMultilevel"/>
    <w:tmpl w:val="FCE8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3FFB"/>
    <w:multiLevelType w:val="hybridMultilevel"/>
    <w:tmpl w:val="141010B4"/>
    <w:lvl w:ilvl="0" w:tplc="860607E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A15AC"/>
    <w:multiLevelType w:val="hybridMultilevel"/>
    <w:tmpl w:val="7EEA4C9E"/>
    <w:lvl w:ilvl="0" w:tplc="A146A29C">
      <w:start w:val="1"/>
      <w:numFmt w:val="decimal"/>
      <w:lvlText w:val="%1."/>
      <w:lvlJc w:val="left"/>
      <w:pPr>
        <w:ind w:left="945" w:hanging="405"/>
      </w:pPr>
      <w:rPr>
        <w:rFonts w:ascii="PT Astra Serif" w:eastAsia="Times New Roman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A73FB3"/>
    <w:multiLevelType w:val="hybridMultilevel"/>
    <w:tmpl w:val="32E4B360"/>
    <w:lvl w:ilvl="0" w:tplc="174AE1A0">
      <w:start w:val="1"/>
      <w:numFmt w:val="decimal"/>
      <w:lvlText w:val="%1."/>
      <w:lvlJc w:val="left"/>
      <w:pPr>
        <w:ind w:left="1174" w:hanging="4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53190"/>
    <w:multiLevelType w:val="hybridMultilevel"/>
    <w:tmpl w:val="CBB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2ECD"/>
    <w:multiLevelType w:val="hybridMultilevel"/>
    <w:tmpl w:val="1C1E1312"/>
    <w:lvl w:ilvl="0" w:tplc="3E5E28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5BB3DE8"/>
    <w:multiLevelType w:val="hybridMultilevel"/>
    <w:tmpl w:val="7F0C77A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14D54"/>
    <w:multiLevelType w:val="hybridMultilevel"/>
    <w:tmpl w:val="C65C5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7B72"/>
    <w:multiLevelType w:val="hybridMultilevel"/>
    <w:tmpl w:val="6094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3260"/>
    <w:multiLevelType w:val="multilevel"/>
    <w:tmpl w:val="7D9EB6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09"/>
    <w:rsid w:val="0005235D"/>
    <w:rsid w:val="000561EA"/>
    <w:rsid w:val="00064DED"/>
    <w:rsid w:val="00072140"/>
    <w:rsid w:val="00075F6C"/>
    <w:rsid w:val="00081C07"/>
    <w:rsid w:val="000820C2"/>
    <w:rsid w:val="00085B03"/>
    <w:rsid w:val="000A38C6"/>
    <w:rsid w:val="000B02FA"/>
    <w:rsid w:val="000B7EF5"/>
    <w:rsid w:val="000C0C91"/>
    <w:rsid w:val="000D13E1"/>
    <w:rsid w:val="000D6D23"/>
    <w:rsid w:val="000D6ECB"/>
    <w:rsid w:val="000D6EE7"/>
    <w:rsid w:val="000E12CC"/>
    <w:rsid w:val="000E46AC"/>
    <w:rsid w:val="000F55A7"/>
    <w:rsid w:val="00106251"/>
    <w:rsid w:val="00111B7B"/>
    <w:rsid w:val="0011442A"/>
    <w:rsid w:val="00115E86"/>
    <w:rsid w:val="00117442"/>
    <w:rsid w:val="00120E05"/>
    <w:rsid w:val="00160B8F"/>
    <w:rsid w:val="00177124"/>
    <w:rsid w:val="00183932"/>
    <w:rsid w:val="00192848"/>
    <w:rsid w:val="00193664"/>
    <w:rsid w:val="001B0F38"/>
    <w:rsid w:val="001B2FD0"/>
    <w:rsid w:val="001C6E68"/>
    <w:rsid w:val="001D2D08"/>
    <w:rsid w:val="001D3333"/>
    <w:rsid w:val="001F1624"/>
    <w:rsid w:val="00202C7F"/>
    <w:rsid w:val="00206FB4"/>
    <w:rsid w:val="002239C6"/>
    <w:rsid w:val="00240093"/>
    <w:rsid w:val="00247CAA"/>
    <w:rsid w:val="002515E5"/>
    <w:rsid w:val="002517E5"/>
    <w:rsid w:val="002638E1"/>
    <w:rsid w:val="0026483A"/>
    <w:rsid w:val="002712FC"/>
    <w:rsid w:val="00273343"/>
    <w:rsid w:val="00274DD5"/>
    <w:rsid w:val="00275C61"/>
    <w:rsid w:val="00275F1D"/>
    <w:rsid w:val="002818A5"/>
    <w:rsid w:val="00282A85"/>
    <w:rsid w:val="0028640D"/>
    <w:rsid w:val="00293EE6"/>
    <w:rsid w:val="002A56A2"/>
    <w:rsid w:val="002B676D"/>
    <w:rsid w:val="002C5F83"/>
    <w:rsid w:val="002C6563"/>
    <w:rsid w:val="002D0896"/>
    <w:rsid w:val="002D6B8A"/>
    <w:rsid w:val="002E5A45"/>
    <w:rsid w:val="002F2CE6"/>
    <w:rsid w:val="002F32C4"/>
    <w:rsid w:val="002F397F"/>
    <w:rsid w:val="002F3F4D"/>
    <w:rsid w:val="0031366B"/>
    <w:rsid w:val="00325BE8"/>
    <w:rsid w:val="0032738D"/>
    <w:rsid w:val="003341F7"/>
    <w:rsid w:val="0033574E"/>
    <w:rsid w:val="00375A85"/>
    <w:rsid w:val="003774E2"/>
    <w:rsid w:val="00383360"/>
    <w:rsid w:val="00384137"/>
    <w:rsid w:val="00386B0F"/>
    <w:rsid w:val="00387BDE"/>
    <w:rsid w:val="003A2FFB"/>
    <w:rsid w:val="003B3695"/>
    <w:rsid w:val="003B4BA9"/>
    <w:rsid w:val="003C2EDF"/>
    <w:rsid w:val="003C70EC"/>
    <w:rsid w:val="003D1980"/>
    <w:rsid w:val="003F4A8F"/>
    <w:rsid w:val="00400C5E"/>
    <w:rsid w:val="0040234B"/>
    <w:rsid w:val="0040663F"/>
    <w:rsid w:val="004133B3"/>
    <w:rsid w:val="00452A04"/>
    <w:rsid w:val="004549D6"/>
    <w:rsid w:val="004724BB"/>
    <w:rsid w:val="00472E78"/>
    <w:rsid w:val="00496DDB"/>
    <w:rsid w:val="004A112C"/>
    <w:rsid w:val="004D5F0B"/>
    <w:rsid w:val="004D67B1"/>
    <w:rsid w:val="004E1EBE"/>
    <w:rsid w:val="004E1F79"/>
    <w:rsid w:val="004F0466"/>
    <w:rsid w:val="004F40C3"/>
    <w:rsid w:val="0050180A"/>
    <w:rsid w:val="005138FD"/>
    <w:rsid w:val="00523BEB"/>
    <w:rsid w:val="0052781D"/>
    <w:rsid w:val="00530506"/>
    <w:rsid w:val="00540510"/>
    <w:rsid w:val="005603BC"/>
    <w:rsid w:val="005605D1"/>
    <w:rsid w:val="00560E3B"/>
    <w:rsid w:val="00575F17"/>
    <w:rsid w:val="00577E3A"/>
    <w:rsid w:val="005A08F5"/>
    <w:rsid w:val="005A281A"/>
    <w:rsid w:val="005B7A4D"/>
    <w:rsid w:val="005C190B"/>
    <w:rsid w:val="005D19D3"/>
    <w:rsid w:val="005E5396"/>
    <w:rsid w:val="005E75AA"/>
    <w:rsid w:val="005F3FFF"/>
    <w:rsid w:val="00610927"/>
    <w:rsid w:val="0063173E"/>
    <w:rsid w:val="0063622F"/>
    <w:rsid w:val="006403CB"/>
    <w:rsid w:val="006523BD"/>
    <w:rsid w:val="006560EE"/>
    <w:rsid w:val="00671050"/>
    <w:rsid w:val="006711BA"/>
    <w:rsid w:val="006A1CC4"/>
    <w:rsid w:val="006A6659"/>
    <w:rsid w:val="006C15C6"/>
    <w:rsid w:val="006C165E"/>
    <w:rsid w:val="006C23DE"/>
    <w:rsid w:val="006D58CF"/>
    <w:rsid w:val="006E1407"/>
    <w:rsid w:val="006E3380"/>
    <w:rsid w:val="006E3431"/>
    <w:rsid w:val="006F0ABF"/>
    <w:rsid w:val="00700EAB"/>
    <w:rsid w:val="00702FB0"/>
    <w:rsid w:val="0070513F"/>
    <w:rsid w:val="00723C63"/>
    <w:rsid w:val="00725EB4"/>
    <w:rsid w:val="0073308B"/>
    <w:rsid w:val="00734B03"/>
    <w:rsid w:val="00741DD3"/>
    <w:rsid w:val="0075563F"/>
    <w:rsid w:val="00756B7D"/>
    <w:rsid w:val="007630A3"/>
    <w:rsid w:val="007705DD"/>
    <w:rsid w:val="00770A78"/>
    <w:rsid w:val="00771838"/>
    <w:rsid w:val="00774333"/>
    <w:rsid w:val="00797D36"/>
    <w:rsid w:val="007B0DCD"/>
    <w:rsid w:val="007D119B"/>
    <w:rsid w:val="007D3CB7"/>
    <w:rsid w:val="007D61A8"/>
    <w:rsid w:val="007E3620"/>
    <w:rsid w:val="007F42A4"/>
    <w:rsid w:val="0080004A"/>
    <w:rsid w:val="00805D7B"/>
    <w:rsid w:val="00822938"/>
    <w:rsid w:val="00834265"/>
    <w:rsid w:val="0083764D"/>
    <w:rsid w:val="0083799A"/>
    <w:rsid w:val="00840FF3"/>
    <w:rsid w:val="00842931"/>
    <w:rsid w:val="00843A8F"/>
    <w:rsid w:val="00855E90"/>
    <w:rsid w:val="008744F3"/>
    <w:rsid w:val="008806B6"/>
    <w:rsid w:val="008830A4"/>
    <w:rsid w:val="00891B92"/>
    <w:rsid w:val="008A317D"/>
    <w:rsid w:val="008A73B2"/>
    <w:rsid w:val="008B30A9"/>
    <w:rsid w:val="008B36D7"/>
    <w:rsid w:val="008B36FF"/>
    <w:rsid w:val="008C083F"/>
    <w:rsid w:val="008C5BB2"/>
    <w:rsid w:val="008F1160"/>
    <w:rsid w:val="008F12D8"/>
    <w:rsid w:val="008F5F55"/>
    <w:rsid w:val="00903001"/>
    <w:rsid w:val="00912201"/>
    <w:rsid w:val="009163D6"/>
    <w:rsid w:val="00925A01"/>
    <w:rsid w:val="00926C42"/>
    <w:rsid w:val="00945A54"/>
    <w:rsid w:val="00947CF6"/>
    <w:rsid w:val="00961C61"/>
    <w:rsid w:val="00970884"/>
    <w:rsid w:val="009709B4"/>
    <w:rsid w:val="00970E05"/>
    <w:rsid w:val="009715BC"/>
    <w:rsid w:val="00990099"/>
    <w:rsid w:val="00994471"/>
    <w:rsid w:val="00997739"/>
    <w:rsid w:val="009A6128"/>
    <w:rsid w:val="009C1C7B"/>
    <w:rsid w:val="009D2CBF"/>
    <w:rsid w:val="009E38B8"/>
    <w:rsid w:val="009E4557"/>
    <w:rsid w:val="009E514C"/>
    <w:rsid w:val="009F097C"/>
    <w:rsid w:val="009F0D1A"/>
    <w:rsid w:val="009F56E7"/>
    <w:rsid w:val="00A04B69"/>
    <w:rsid w:val="00A04C56"/>
    <w:rsid w:val="00A06AF4"/>
    <w:rsid w:val="00A07D2B"/>
    <w:rsid w:val="00A12438"/>
    <w:rsid w:val="00A27C42"/>
    <w:rsid w:val="00A347DD"/>
    <w:rsid w:val="00A529B5"/>
    <w:rsid w:val="00A56FCC"/>
    <w:rsid w:val="00A72B83"/>
    <w:rsid w:val="00A7334E"/>
    <w:rsid w:val="00A75185"/>
    <w:rsid w:val="00A77252"/>
    <w:rsid w:val="00A8017E"/>
    <w:rsid w:val="00A854A4"/>
    <w:rsid w:val="00A9091E"/>
    <w:rsid w:val="00A9641F"/>
    <w:rsid w:val="00AA2786"/>
    <w:rsid w:val="00AB028F"/>
    <w:rsid w:val="00AC0EE1"/>
    <w:rsid w:val="00AE07E0"/>
    <w:rsid w:val="00AF0E4C"/>
    <w:rsid w:val="00B008DA"/>
    <w:rsid w:val="00B32730"/>
    <w:rsid w:val="00B34D97"/>
    <w:rsid w:val="00B54808"/>
    <w:rsid w:val="00B65A91"/>
    <w:rsid w:val="00B70D8D"/>
    <w:rsid w:val="00B71C73"/>
    <w:rsid w:val="00B829EB"/>
    <w:rsid w:val="00B96881"/>
    <w:rsid w:val="00BC4E99"/>
    <w:rsid w:val="00BC53FB"/>
    <w:rsid w:val="00BD3EC8"/>
    <w:rsid w:val="00C04A0C"/>
    <w:rsid w:val="00C15236"/>
    <w:rsid w:val="00C15283"/>
    <w:rsid w:val="00C15F45"/>
    <w:rsid w:val="00C17596"/>
    <w:rsid w:val="00C348AF"/>
    <w:rsid w:val="00C46FA0"/>
    <w:rsid w:val="00C47E2C"/>
    <w:rsid w:val="00C53588"/>
    <w:rsid w:val="00C54BF6"/>
    <w:rsid w:val="00C55F11"/>
    <w:rsid w:val="00C57CCB"/>
    <w:rsid w:val="00C610A5"/>
    <w:rsid w:val="00C70466"/>
    <w:rsid w:val="00C80158"/>
    <w:rsid w:val="00CA0891"/>
    <w:rsid w:val="00CA2202"/>
    <w:rsid w:val="00CA7E90"/>
    <w:rsid w:val="00CE01C5"/>
    <w:rsid w:val="00CF1FF9"/>
    <w:rsid w:val="00CF2BC1"/>
    <w:rsid w:val="00CF4E3B"/>
    <w:rsid w:val="00D03F6D"/>
    <w:rsid w:val="00D221D4"/>
    <w:rsid w:val="00D55533"/>
    <w:rsid w:val="00D768B2"/>
    <w:rsid w:val="00D917E7"/>
    <w:rsid w:val="00DA244F"/>
    <w:rsid w:val="00DA3BD5"/>
    <w:rsid w:val="00DA5CDC"/>
    <w:rsid w:val="00DB238F"/>
    <w:rsid w:val="00DB666E"/>
    <w:rsid w:val="00DB6CDE"/>
    <w:rsid w:val="00DC272C"/>
    <w:rsid w:val="00DD5846"/>
    <w:rsid w:val="00DE2D09"/>
    <w:rsid w:val="00E02CD9"/>
    <w:rsid w:val="00E10081"/>
    <w:rsid w:val="00E10142"/>
    <w:rsid w:val="00E12A63"/>
    <w:rsid w:val="00E12CB9"/>
    <w:rsid w:val="00E21ABB"/>
    <w:rsid w:val="00E329CC"/>
    <w:rsid w:val="00E34BEA"/>
    <w:rsid w:val="00E47C6A"/>
    <w:rsid w:val="00E530DE"/>
    <w:rsid w:val="00E56835"/>
    <w:rsid w:val="00E73805"/>
    <w:rsid w:val="00E838F8"/>
    <w:rsid w:val="00E86E40"/>
    <w:rsid w:val="00E96C14"/>
    <w:rsid w:val="00EB0DC4"/>
    <w:rsid w:val="00EB3AAF"/>
    <w:rsid w:val="00EE0274"/>
    <w:rsid w:val="00EE7AF6"/>
    <w:rsid w:val="00EF1F20"/>
    <w:rsid w:val="00EF2E97"/>
    <w:rsid w:val="00F00F4D"/>
    <w:rsid w:val="00F07224"/>
    <w:rsid w:val="00F11C22"/>
    <w:rsid w:val="00F1253B"/>
    <w:rsid w:val="00F348F4"/>
    <w:rsid w:val="00F53179"/>
    <w:rsid w:val="00F651BE"/>
    <w:rsid w:val="00F7375C"/>
    <w:rsid w:val="00F86A7B"/>
    <w:rsid w:val="00FA143D"/>
    <w:rsid w:val="00FB5DE1"/>
    <w:rsid w:val="00FB7FDA"/>
    <w:rsid w:val="00FC39F9"/>
    <w:rsid w:val="00FE63FB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outlineLvl w:val="0"/>
    </w:pPr>
    <w:rPr>
      <w:b/>
      <w:color w:val="073360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text">
    <w:name w:val="formattext"/>
    <w:basedOn w:val="a"/>
    <w:rsid w:val="00E47C6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47C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2ED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E90"/>
  </w:style>
  <w:style w:type="paragraph" w:styleId="aa">
    <w:name w:val="footer"/>
    <w:basedOn w:val="a"/>
    <w:link w:val="ab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E90"/>
  </w:style>
  <w:style w:type="paragraph" w:styleId="ac">
    <w:name w:val="Balloon Text"/>
    <w:basedOn w:val="a"/>
    <w:link w:val="ad"/>
    <w:uiPriority w:val="99"/>
    <w:semiHidden/>
    <w:unhideWhenUsed/>
    <w:rsid w:val="0038413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8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outlineLvl w:val="0"/>
    </w:pPr>
    <w:rPr>
      <w:b/>
      <w:color w:val="073360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text">
    <w:name w:val="formattext"/>
    <w:basedOn w:val="a"/>
    <w:rsid w:val="00E47C6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47C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2ED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E90"/>
  </w:style>
  <w:style w:type="paragraph" w:styleId="aa">
    <w:name w:val="footer"/>
    <w:basedOn w:val="a"/>
    <w:link w:val="ab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E90"/>
  </w:style>
  <w:style w:type="paragraph" w:styleId="ac">
    <w:name w:val="Balloon Text"/>
    <w:basedOn w:val="a"/>
    <w:link w:val="ad"/>
    <w:uiPriority w:val="99"/>
    <w:semiHidden/>
    <w:unhideWhenUsed/>
    <w:rsid w:val="0038413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8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D65E915553065406A10859D67521E869BCA43AAA4DABAA013983DAC1289A18917048685BC33663FAAD90C8DA92B8F3AF6571cEC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AA5D-0AF5-42E9-BD79-99D9DE59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3586</CharactersWithSpaces>
  <SharedDoc>false</SharedDoc>
  <HLinks>
    <vt:vector size="12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consultantplus://offline/ref=F7D65E915553065406A10859D67521E869BCA43AAA4DABAA013983DAC1289A18917048685BC33663FAAD90C8DA92B8F3AF6571cECAM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Адонин</dc:creator>
  <cp:lastModifiedBy>Макеева Мария Юрьевна</cp:lastModifiedBy>
  <cp:revision>5</cp:revision>
  <cp:lastPrinted>2021-07-13T06:04:00Z</cp:lastPrinted>
  <dcterms:created xsi:type="dcterms:W3CDTF">2021-07-13T05:18:00Z</dcterms:created>
  <dcterms:modified xsi:type="dcterms:W3CDTF">2021-07-22T11:17:00Z</dcterms:modified>
</cp:coreProperties>
</file>